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27" w:rsidRDefault="00273527" w:rsidP="00EA12B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6"/>
          <w:szCs w:val="26"/>
          <w:lang w:val="en-US"/>
        </w:rPr>
      </w:pPr>
    </w:p>
    <w:p w:rsidR="00F3334E" w:rsidRPr="00273527" w:rsidRDefault="00F3334E" w:rsidP="00073D0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273527">
        <w:rPr>
          <w:rFonts w:ascii="Times New Roman" w:hAnsi="Times New Roman" w:cs="Times New Roman"/>
          <w:b w:val="0"/>
          <w:sz w:val="26"/>
          <w:szCs w:val="26"/>
        </w:rPr>
        <w:t>Российская Федерация</w:t>
      </w:r>
    </w:p>
    <w:p w:rsidR="00F3334E" w:rsidRPr="00273527" w:rsidRDefault="00F3334E" w:rsidP="00073D0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273527">
        <w:rPr>
          <w:rFonts w:ascii="Times New Roman" w:hAnsi="Times New Roman" w:cs="Times New Roman"/>
          <w:b w:val="0"/>
          <w:sz w:val="26"/>
          <w:szCs w:val="26"/>
        </w:rPr>
        <w:t>Республика Хакасия</w:t>
      </w:r>
    </w:p>
    <w:p w:rsidR="003771D8" w:rsidRPr="00273527" w:rsidRDefault="00DD7850" w:rsidP="00073D0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273527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  <w:r w:rsidR="00AE6055" w:rsidRPr="00273527">
        <w:rPr>
          <w:rFonts w:ascii="Times New Roman" w:hAnsi="Times New Roman" w:cs="Times New Roman"/>
          <w:b w:val="0"/>
          <w:sz w:val="26"/>
          <w:szCs w:val="26"/>
        </w:rPr>
        <w:t>Арбатского</w:t>
      </w:r>
      <w:r w:rsidR="007F72B7" w:rsidRPr="00273527">
        <w:rPr>
          <w:rFonts w:ascii="Times New Roman" w:hAnsi="Times New Roman" w:cs="Times New Roman"/>
          <w:b w:val="0"/>
          <w:sz w:val="26"/>
          <w:szCs w:val="26"/>
        </w:rPr>
        <w:t xml:space="preserve"> сельсовета</w:t>
      </w:r>
      <w:r w:rsidR="00610433" w:rsidRPr="002735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3771D8" w:rsidRPr="00273527" w:rsidRDefault="003771D8" w:rsidP="00073D0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771D8" w:rsidRPr="00273527" w:rsidRDefault="00E63BDA" w:rsidP="00073D0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73527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3771D8" w:rsidRPr="00F3334E" w:rsidRDefault="003771D8" w:rsidP="00073D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3334E" w:rsidRPr="00273527" w:rsidRDefault="00273527" w:rsidP="00F3334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273527">
        <w:rPr>
          <w:rFonts w:ascii="Times New Roman" w:hAnsi="Times New Roman" w:cs="Times New Roman"/>
          <w:b w:val="0"/>
          <w:sz w:val="26"/>
          <w:szCs w:val="26"/>
        </w:rPr>
        <w:t>«</w:t>
      </w:r>
      <w:r w:rsidRPr="00273527">
        <w:rPr>
          <w:rFonts w:ascii="Times New Roman" w:hAnsi="Times New Roman" w:cs="Times New Roman"/>
          <w:b w:val="0"/>
          <w:sz w:val="26"/>
          <w:szCs w:val="26"/>
          <w:lang w:val="en-US"/>
        </w:rPr>
        <w:t xml:space="preserve"> 11 </w:t>
      </w:r>
      <w:r w:rsidR="00F3334E" w:rsidRPr="00273527">
        <w:rPr>
          <w:rFonts w:ascii="Times New Roman" w:hAnsi="Times New Roman" w:cs="Times New Roman"/>
          <w:b w:val="0"/>
          <w:sz w:val="26"/>
          <w:szCs w:val="26"/>
        </w:rPr>
        <w:t>»</w:t>
      </w:r>
      <w:r w:rsidRPr="00273527">
        <w:rPr>
          <w:rFonts w:ascii="Times New Roman" w:hAnsi="Times New Roman" w:cs="Times New Roman"/>
          <w:b w:val="0"/>
          <w:sz w:val="26"/>
          <w:szCs w:val="26"/>
          <w:lang w:val="en-US"/>
        </w:rPr>
        <w:t xml:space="preserve"> </w:t>
      </w:r>
      <w:r w:rsidRPr="00273527">
        <w:rPr>
          <w:rFonts w:ascii="Times New Roman" w:hAnsi="Times New Roman" w:cs="Times New Roman"/>
          <w:b w:val="0"/>
          <w:sz w:val="26"/>
          <w:szCs w:val="26"/>
        </w:rPr>
        <w:t xml:space="preserve">августа </w:t>
      </w:r>
      <w:r w:rsidR="00F3334E" w:rsidRPr="00273527">
        <w:rPr>
          <w:rFonts w:ascii="Times New Roman" w:hAnsi="Times New Roman" w:cs="Times New Roman"/>
          <w:b w:val="0"/>
          <w:sz w:val="26"/>
          <w:szCs w:val="26"/>
        </w:rPr>
        <w:t xml:space="preserve"> 2021 г</w:t>
      </w:r>
      <w:r w:rsidR="00F3334E" w:rsidRPr="00F3334E">
        <w:rPr>
          <w:rFonts w:ascii="Times New Roman" w:hAnsi="Times New Roman" w:cs="Times New Roman"/>
          <w:b w:val="0"/>
          <w:sz w:val="26"/>
          <w:szCs w:val="26"/>
        </w:rPr>
        <w:t xml:space="preserve">.             </w:t>
      </w:r>
      <w:r w:rsidR="00F3334E" w:rsidRPr="00F3334E">
        <w:rPr>
          <w:rFonts w:ascii="Times New Roman" w:hAnsi="Times New Roman" w:cs="Times New Roman"/>
          <w:b w:val="0"/>
          <w:sz w:val="26"/>
          <w:szCs w:val="26"/>
        </w:rPr>
        <w:tab/>
      </w:r>
      <w:r w:rsidR="00F3334E" w:rsidRPr="00F3334E">
        <w:rPr>
          <w:rFonts w:ascii="Times New Roman" w:hAnsi="Times New Roman" w:cs="Times New Roman"/>
          <w:b w:val="0"/>
          <w:sz w:val="26"/>
          <w:szCs w:val="26"/>
        </w:rPr>
        <w:tab/>
      </w:r>
      <w:r w:rsidR="00F3334E" w:rsidRPr="00F3334E">
        <w:rPr>
          <w:rFonts w:ascii="Times New Roman" w:hAnsi="Times New Roman" w:cs="Times New Roman"/>
          <w:b w:val="0"/>
          <w:sz w:val="26"/>
          <w:szCs w:val="26"/>
        </w:rPr>
        <w:tab/>
      </w:r>
      <w:r w:rsidR="00F3334E" w:rsidRPr="00F3334E">
        <w:rPr>
          <w:rFonts w:ascii="Times New Roman" w:hAnsi="Times New Roman" w:cs="Times New Roman"/>
          <w:b w:val="0"/>
          <w:sz w:val="26"/>
          <w:szCs w:val="26"/>
        </w:rPr>
        <w:tab/>
      </w:r>
      <w:bookmarkStart w:id="0" w:name="_GoBack"/>
      <w:r w:rsidR="00F3334E" w:rsidRPr="00F3334E">
        <w:rPr>
          <w:rFonts w:ascii="Times New Roman" w:hAnsi="Times New Roman" w:cs="Times New Roman"/>
          <w:b w:val="0"/>
          <w:sz w:val="26"/>
          <w:szCs w:val="26"/>
        </w:rPr>
        <w:tab/>
      </w:r>
      <w:r w:rsidR="00610433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>№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 xml:space="preserve"> 53</w:t>
      </w:r>
    </w:p>
    <w:p w:rsidR="00F3334E" w:rsidRPr="00F3334E" w:rsidRDefault="00F3334E" w:rsidP="00D448FC">
      <w:pPr>
        <w:pStyle w:val="ConsPlusTitle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D448FC" w:rsidRPr="00273527" w:rsidRDefault="00E63BDA" w:rsidP="00D448FC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73527">
        <w:rPr>
          <w:rFonts w:ascii="Times New Roman" w:hAnsi="Times New Roman" w:cs="Times New Roman"/>
          <w:b w:val="0"/>
          <w:sz w:val="26"/>
          <w:szCs w:val="26"/>
        </w:rPr>
        <w:t xml:space="preserve">Об </w:t>
      </w:r>
      <w:r w:rsidR="00F3334E" w:rsidRPr="00273527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Pr="00273527">
        <w:rPr>
          <w:rFonts w:ascii="Times New Roman" w:hAnsi="Times New Roman" w:cs="Times New Roman"/>
          <w:b w:val="0"/>
          <w:sz w:val="26"/>
          <w:szCs w:val="26"/>
        </w:rPr>
        <w:t xml:space="preserve">утверждении </w:t>
      </w:r>
      <w:r w:rsidR="00F3334E" w:rsidRPr="00273527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D448FC" w:rsidRPr="002735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3334E" w:rsidRPr="002735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73527">
        <w:rPr>
          <w:rFonts w:ascii="Times New Roman" w:hAnsi="Times New Roman" w:cs="Times New Roman"/>
          <w:b w:val="0"/>
          <w:sz w:val="26"/>
          <w:szCs w:val="26"/>
        </w:rPr>
        <w:t xml:space="preserve">порядка </w:t>
      </w:r>
      <w:r w:rsidR="00F3334E" w:rsidRPr="00273527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D448FC" w:rsidRPr="002735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3334E" w:rsidRPr="002735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73527">
        <w:rPr>
          <w:rFonts w:ascii="Times New Roman" w:hAnsi="Times New Roman" w:cs="Times New Roman"/>
          <w:b w:val="0"/>
          <w:sz w:val="26"/>
          <w:szCs w:val="26"/>
        </w:rPr>
        <w:t>создания</w:t>
      </w:r>
      <w:r w:rsidR="00D448FC" w:rsidRPr="00273527"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D448FC" w:rsidRPr="00273527" w:rsidRDefault="00D448FC" w:rsidP="00D448FC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73527">
        <w:rPr>
          <w:rFonts w:ascii="Times New Roman" w:hAnsi="Times New Roman" w:cs="Times New Roman"/>
          <w:b w:val="0"/>
          <w:sz w:val="26"/>
          <w:szCs w:val="26"/>
        </w:rPr>
        <w:t>хранения,   использования   и   восполнения</w:t>
      </w:r>
    </w:p>
    <w:p w:rsidR="00D448FC" w:rsidRPr="00273527" w:rsidRDefault="00E63BDA" w:rsidP="00D448FC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73527">
        <w:rPr>
          <w:rFonts w:ascii="Times New Roman" w:hAnsi="Times New Roman" w:cs="Times New Roman"/>
          <w:b w:val="0"/>
          <w:sz w:val="26"/>
          <w:szCs w:val="26"/>
        </w:rPr>
        <w:t xml:space="preserve">резервов </w:t>
      </w:r>
      <w:r w:rsidR="00D448FC" w:rsidRPr="00273527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F3334E" w:rsidRPr="00273527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273527">
        <w:rPr>
          <w:rFonts w:ascii="Times New Roman" w:hAnsi="Times New Roman" w:cs="Times New Roman"/>
          <w:b w:val="0"/>
          <w:sz w:val="26"/>
          <w:szCs w:val="26"/>
        </w:rPr>
        <w:t>финансовых</w:t>
      </w:r>
      <w:r w:rsidR="00D448FC" w:rsidRPr="00273527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2735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448FC" w:rsidRPr="002735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73527">
        <w:rPr>
          <w:rFonts w:ascii="Times New Roman" w:hAnsi="Times New Roman" w:cs="Times New Roman"/>
          <w:b w:val="0"/>
          <w:sz w:val="26"/>
          <w:szCs w:val="26"/>
        </w:rPr>
        <w:t xml:space="preserve">и </w:t>
      </w:r>
      <w:r w:rsidR="00D448FC" w:rsidRPr="00273527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273527">
        <w:rPr>
          <w:rFonts w:ascii="Times New Roman" w:hAnsi="Times New Roman" w:cs="Times New Roman"/>
          <w:b w:val="0"/>
          <w:sz w:val="26"/>
          <w:szCs w:val="26"/>
        </w:rPr>
        <w:t>материальных</w:t>
      </w:r>
    </w:p>
    <w:p w:rsidR="00D448FC" w:rsidRPr="00273527" w:rsidRDefault="00E63BDA" w:rsidP="00D448FC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73527">
        <w:rPr>
          <w:rFonts w:ascii="Times New Roman" w:hAnsi="Times New Roman" w:cs="Times New Roman"/>
          <w:b w:val="0"/>
          <w:sz w:val="26"/>
          <w:szCs w:val="26"/>
        </w:rPr>
        <w:t xml:space="preserve">ресурсов </w:t>
      </w:r>
      <w:r w:rsidR="00D448FC" w:rsidRPr="00273527">
        <w:rPr>
          <w:rFonts w:ascii="Times New Roman" w:hAnsi="Times New Roman" w:cs="Times New Roman"/>
          <w:b w:val="0"/>
          <w:sz w:val="26"/>
          <w:szCs w:val="26"/>
        </w:rPr>
        <w:t xml:space="preserve">     муниципального     образования</w:t>
      </w:r>
    </w:p>
    <w:p w:rsidR="00D448FC" w:rsidRPr="00273527" w:rsidRDefault="00AE6055" w:rsidP="00D448FC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73527">
        <w:rPr>
          <w:rFonts w:ascii="Times New Roman" w:hAnsi="Times New Roman" w:cs="Times New Roman"/>
          <w:b w:val="0"/>
          <w:sz w:val="26"/>
          <w:szCs w:val="26"/>
        </w:rPr>
        <w:t>Арбатский</w:t>
      </w:r>
      <w:r w:rsidR="007F72B7" w:rsidRPr="00273527">
        <w:rPr>
          <w:rFonts w:ascii="Times New Roman" w:hAnsi="Times New Roman" w:cs="Times New Roman"/>
          <w:b w:val="0"/>
          <w:sz w:val="26"/>
          <w:szCs w:val="26"/>
        </w:rPr>
        <w:t xml:space="preserve"> сельсовет</w:t>
      </w:r>
    </w:p>
    <w:p w:rsidR="00D448FC" w:rsidRPr="00273527" w:rsidRDefault="00D448FC" w:rsidP="00D448FC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73527">
        <w:rPr>
          <w:rFonts w:ascii="Times New Roman" w:hAnsi="Times New Roman" w:cs="Times New Roman"/>
          <w:b w:val="0"/>
          <w:sz w:val="26"/>
          <w:szCs w:val="26"/>
        </w:rPr>
        <w:t xml:space="preserve">Республики    Хакасия     </w:t>
      </w:r>
      <w:r w:rsidR="00E63BDA" w:rsidRPr="00273527">
        <w:rPr>
          <w:rFonts w:ascii="Times New Roman" w:hAnsi="Times New Roman" w:cs="Times New Roman"/>
          <w:b w:val="0"/>
          <w:sz w:val="26"/>
          <w:szCs w:val="26"/>
        </w:rPr>
        <w:t>для</w:t>
      </w:r>
      <w:r w:rsidRPr="00273527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E63BDA" w:rsidRPr="00273527">
        <w:rPr>
          <w:rFonts w:ascii="Times New Roman" w:hAnsi="Times New Roman" w:cs="Times New Roman"/>
          <w:b w:val="0"/>
          <w:sz w:val="26"/>
          <w:szCs w:val="26"/>
        </w:rPr>
        <w:t xml:space="preserve"> ликвидации </w:t>
      </w:r>
    </w:p>
    <w:p w:rsidR="003771D8" w:rsidRPr="00273527" w:rsidRDefault="00E63BDA" w:rsidP="00D448FC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73527">
        <w:rPr>
          <w:rFonts w:ascii="Times New Roman" w:hAnsi="Times New Roman" w:cs="Times New Roman"/>
          <w:b w:val="0"/>
          <w:sz w:val="26"/>
          <w:szCs w:val="26"/>
        </w:rPr>
        <w:t>чрезвычайных ситуаций</w:t>
      </w:r>
    </w:p>
    <w:p w:rsidR="003771D8" w:rsidRPr="00F3334E" w:rsidRDefault="003771D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D7850" w:rsidRDefault="00E63BDA" w:rsidP="00DD78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21.12.1994  </w:t>
      </w:r>
      <w:hyperlink r:id="rId5" w:tgtFrame="_blank" w:history="1">
        <w:r w:rsidRPr="00F3334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  <w:r w:rsidR="00DD7850" w:rsidRPr="00F3334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  <w:r w:rsidRPr="00F3334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68-ФЗ</w:t>
        </w:r>
      </w:hyperlink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«О защите населения и территорий от чрезвычайных ситуаций природного и техногенного характера» (с последующими изменениями), постановлением </w:t>
      </w:r>
      <w:r w:rsidR="00DD7850"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Правительства РФ от 25.07.2020 № 1119 «</w:t>
      </w:r>
      <w:r w:rsidR="00DD7850" w:rsidRPr="00DD785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</w:t>
      </w:r>
      <w:r w:rsidR="00DD7850"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своевременного и качественного обеспечения мероприятий по ликвидации</w:t>
      </w:r>
      <w:proofErr w:type="gramEnd"/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чрезвычайных ситуаций и защите населения на территории муниципального образования </w:t>
      </w:r>
      <w:r w:rsidR="00AE60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Арбатский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 ст.</w:t>
      </w:r>
      <w:r w:rsidR="00273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44</w:t>
      </w:r>
      <w:r w:rsidR="00EE5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6" w:tgtFrame="_blank" w:history="1">
        <w:r w:rsidRPr="00F3334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Устава</w:t>
        </w:r>
      </w:hyperlink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муниципального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образования </w:t>
      </w:r>
      <w:r w:rsidR="00AE60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Арбатский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A64E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Республики Хакасия, Администрация </w:t>
      </w:r>
      <w:r w:rsidR="00AE60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Арбатского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</w:p>
    <w:p w:rsidR="00D448FC" w:rsidRPr="00F3334E" w:rsidRDefault="00D448FC" w:rsidP="00DD78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63BDA" w:rsidRPr="00F3334E" w:rsidRDefault="00E63BDA" w:rsidP="00DD78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ПОСТАНОВЛЯЕТ:</w:t>
      </w:r>
    </w:p>
    <w:p w:rsidR="00E63BDA" w:rsidRPr="00F3334E" w:rsidRDefault="00E63BDA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63BDA" w:rsidRPr="00F3334E" w:rsidRDefault="00E63BDA" w:rsidP="00DD7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Утвердить прилагаемый Порядок создания, хранения</w:t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использования и восполнения резерва материальных ресурсов </w:t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r w:rsidR="00AE60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Арбатский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A64E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Республики Хакасия для ликвидации чрезвычайных ситуаций</w:t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(приложение </w:t>
      </w:r>
      <w:r w:rsidR="002735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1).</w:t>
      </w:r>
    </w:p>
    <w:p w:rsidR="00E63BDA" w:rsidRPr="00F3334E" w:rsidRDefault="00DD7850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E63BDA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Утвердить номенклатуру и объем резерв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="00E63BDA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материальных ресурсов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r w:rsidR="00AE60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Арбатский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A64E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63BDA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Республики Хакасия для ликвидации чрезвычайных ситуаций</w:t>
      </w:r>
      <w:r w:rsidR="002735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(приложение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2).</w:t>
      </w:r>
    </w:p>
    <w:p w:rsidR="00C87935" w:rsidRPr="00F3334E" w:rsidRDefault="00C87935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Pr="00C87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Рекомендовать руководителям организаций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87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создать соответствующие резервы материальных ресурсов для ликвидации чрезвычайных ситуаций;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87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представлять информацию о создании, накоплении и использовании резервов материальных ресурсов в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администрацию </w:t>
      </w:r>
      <w:r w:rsidR="00AE60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Арбатский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A64E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ежегодно до 15 сентября текущего года.</w:t>
      </w:r>
    </w:p>
    <w:p w:rsidR="00E63BDA" w:rsidRPr="00F3334E" w:rsidRDefault="00610433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E63BDA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Постановление вступает в силу после его </w:t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официального </w:t>
      </w:r>
      <w:r w:rsidR="00E63BDA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опубликования (обнародования).</w:t>
      </w:r>
    </w:p>
    <w:p w:rsidR="00E63BDA" w:rsidRPr="00F3334E" w:rsidRDefault="00C87935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E63BDA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Контроль за исполнением настоящего Постановления оставляю за собой.</w:t>
      </w:r>
    </w:p>
    <w:p w:rsidR="00E63BDA" w:rsidRPr="00F3334E" w:rsidRDefault="00E63BDA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63BDA" w:rsidRPr="00F3334E" w:rsidRDefault="00E63BDA" w:rsidP="00D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 w:rsidR="00AE60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Арбатского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</w:t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</w:t>
      </w:r>
      <w:r w:rsidR="00DA16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AE60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С.Н. Чебодаев</w:t>
      </w:r>
    </w:p>
    <w:p w:rsidR="00E63BDA" w:rsidRPr="00DD7850" w:rsidRDefault="00E63BDA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0433" w:rsidRDefault="00E63BDA" w:rsidP="00F33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3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3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3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3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3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3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3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3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3334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F3334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610433" w:rsidRDefault="00610433" w:rsidP="00F3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0433" w:rsidRDefault="00610433" w:rsidP="00F3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0433" w:rsidRDefault="00610433" w:rsidP="00F3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4EE2" w:rsidRDefault="00A64EE2" w:rsidP="006104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73D0F" w:rsidRPr="00F3334E" w:rsidRDefault="00273527" w:rsidP="006104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DD7850" w:rsidRPr="00F3334E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073D0F" w:rsidRPr="00F3334E" w:rsidRDefault="00073D0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E1180" w:rsidRDefault="00BE1180" w:rsidP="00DD785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E1180" w:rsidRDefault="00BE1180" w:rsidP="00DD785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D7850" w:rsidRPr="00F3334E" w:rsidRDefault="00DD7850" w:rsidP="00DD785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Порядок создания, хранения использования и восполнения резерва материальных ресурсов </w:t>
      </w:r>
      <w:r w:rsidR="0068408E" w:rsidRPr="00F333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муниципального образования</w:t>
      </w:r>
      <w:r w:rsidRPr="00F333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AE60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Арбатский</w:t>
      </w:r>
      <w:r w:rsidR="007F72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</w:t>
      </w:r>
      <w:r w:rsidR="002325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F333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Республики Хакасия для ликвидации чрезвычайных ситуаций</w:t>
      </w:r>
    </w:p>
    <w:p w:rsidR="00DD7850" w:rsidRPr="00F3334E" w:rsidRDefault="00DD7850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D7850" w:rsidRPr="00F3334E" w:rsidRDefault="00DD7850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Настоящий Порядок разработан в соответствии с Федеральным законом от 21 декабря 1994 года № 68-ФЗ «О защите населения и территорий от чрезвычайных ситуаций природного и техногенного характера»</w:t>
      </w:r>
      <w:r w:rsidR="0068408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постановлением Правительства Российской Федерации от </w:t>
      </w:r>
      <w:r w:rsidR="0068408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 июля 2020 года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1</w:t>
      </w:r>
      <w:r w:rsidR="0068408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119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</w:t>
      </w:r>
      <w:r w:rsidR="0068408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 утверждении Правил создания,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8408E" w:rsidRPr="00DD785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</w:t>
      </w:r>
      <w:r w:rsidR="0068408E"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>»,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характера, утвержденными приказом МЧС России от 19.03.2021 № 2-4-71-5-11,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 муниципального образования </w:t>
      </w:r>
      <w:r w:rsidR="00AE60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Арбатский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8408E" w:rsidRPr="00F3334E" w:rsidRDefault="00DD7850" w:rsidP="00684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68408E"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Резервы материальных ресурсов создаются заблаговременно в целях экстренного привлечения необходимых средств в случае возникновения чрезвычайных ситуаций и включают продовольствие, пищевое сырье, медицинские изделия, лекарственные препараты,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:rsidR="0068408E" w:rsidRPr="0068408E" w:rsidRDefault="0068408E" w:rsidP="0068408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68408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Резервы материальных ресурсов предназначены для использования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пунктов временного размещения пострадавшего населения, пунктов питания и организации первоочередного жизнеобеспечения в условиях ЧС природного и техногенного характера.</w:t>
      </w:r>
    </w:p>
    <w:p w:rsidR="00DD7850" w:rsidRPr="00F3334E" w:rsidRDefault="00DD7850" w:rsidP="00684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Использование Резерва на иные цели, не связанные с ликвидацией чрезвычайных ситуаций, </w:t>
      </w:r>
      <w:r w:rsidR="0068408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допускается.</w:t>
      </w:r>
    </w:p>
    <w:p w:rsidR="00DD7850" w:rsidRPr="00F3334E" w:rsidRDefault="00DD7850" w:rsidP="00684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Резерв включает продовольствие, предметы первой необходимости, вещевое имущество, строительные материалы,</w:t>
      </w:r>
      <w:proofErr w:type="gramStart"/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нефтепродукты, другие материальные ресурсы.</w:t>
      </w:r>
    </w:p>
    <w:p w:rsidR="00DD7850" w:rsidRPr="00F3334E" w:rsidRDefault="00DD7850" w:rsidP="00192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Номенклатура и объемы материальных ресурсов Резерва утверждаются постановлением администрации </w:t>
      </w:r>
      <w:r w:rsidR="00AE60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Арбатского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="00232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Республики Хакасия (далее Администрация </w:t>
      </w:r>
      <w:r w:rsidR="00AE60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Арбатского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DD7850" w:rsidRPr="00F3334E" w:rsidRDefault="00DD7850" w:rsidP="00684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Создание, хранение и восполнение Резерва осуществляется за счет средств бюджета муниципального образования, а также за счет внебюджетных источников.</w:t>
      </w:r>
    </w:p>
    <w:p w:rsidR="00DD7850" w:rsidRPr="00F3334E" w:rsidRDefault="00DD7850" w:rsidP="00684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Объем финансовых средств, необходимых для приобретения материальных ресурсов резерва, определяется с учетом возможного изменения рыночных цен на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материальные ресурсы, а также расходов, связанных с формированием, размещением, хранением и восполнением резерва.</w:t>
      </w:r>
    </w:p>
    <w:p w:rsidR="0068408E" w:rsidRPr="00F3334E" w:rsidRDefault="0068408E" w:rsidP="00684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 </w:t>
      </w:r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Бюджетная заявка для создания Резерва на планируемый год представляется в </w:t>
      </w:r>
      <w:r w:rsidR="00F3334E"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администрацию </w:t>
      </w:r>
      <w:r w:rsidR="00AE60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Арбатского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="00232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>до 01 октября текущего года.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 Бухгалтерия администрации </w:t>
      </w:r>
      <w:r w:rsidR="00AE60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Арбатского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разрабатывает предложения по номенклатуре и объемам материальных ресурсов в Резерве;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представляет на очередной год бюджетные заявки для закупки материальных ресурсов в Резерв;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ведет учет по операциям с материальными ресурсами Резерва;</w:t>
      </w:r>
    </w:p>
    <w:p w:rsidR="007E6C08" w:rsidRPr="00F3334E" w:rsidRDefault="00F87213" w:rsidP="007E6C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192412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Общее руководство по созданию, хранению, использованию Резерва</w:t>
      </w:r>
      <w:r w:rsidR="007E6C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</w:t>
      </w:r>
      <w:r w:rsidR="00192412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E6C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договоров</w:t>
      </w:r>
      <w:r w:rsidR="007E6C08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(контракты) на поставку материальных ресурсов в Резерв, а также на ответственное хранение и содержание Резерва;</w:t>
      </w:r>
      <w:r w:rsidR="007E6C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92412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возлагается на главу администрации </w:t>
      </w:r>
      <w:r w:rsidR="00AE60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Арбатского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="00192412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7E6C08" w:rsidRPr="007E6C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E6C08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92412" w:rsidRPr="00F3334E" w:rsidRDefault="007E6C08" w:rsidP="007E6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F872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="00192412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bookmarkStart w:id="1" w:name="sub_120"/>
      <w:bookmarkEnd w:id="1"/>
      <w:r w:rsidR="00192412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192412" w:rsidRPr="00F3334E" w:rsidRDefault="00F87213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="00192412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bookmarkStart w:id="2" w:name="sub_130"/>
      <w:bookmarkEnd w:id="2"/>
      <w:r w:rsidR="00192412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Приобретение материальных ресурсов в Резерв осуществляется в соответствии с Федеральным законом </w:t>
      </w:r>
      <w:r w:rsidR="00F3334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05.04.2013 </w:t>
      </w:r>
      <w:r w:rsidR="00192412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44-ФЗ «О контрактной системе в сфере закупок товаров, работ, услуг для государственных и муниципальных нужд».</w:t>
      </w:r>
    </w:p>
    <w:p w:rsidR="00192412" w:rsidRPr="00F3334E" w:rsidRDefault="00F87213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="00192412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bookmarkStart w:id="3" w:name="sub_140"/>
      <w:bookmarkEnd w:id="3"/>
      <w:r w:rsidR="00192412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муниципального образования </w:t>
      </w:r>
      <w:r w:rsidR="00AE60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Арбатский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92412" w:rsidRPr="00F3334E" w:rsidRDefault="00F87213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</w:t>
      </w:r>
      <w:r w:rsidR="00192412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Выпуск материальных ресурсов из Резерва осуществляется по решению главы администрации </w:t>
      </w:r>
      <w:r w:rsidR="00AE60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Арбатского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="00232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92412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(лица, его замещающего), и оформляется письменным распоряжением.</w:t>
      </w:r>
      <w:r w:rsidR="00192412"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2412" w:rsidRPr="001924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 готовятся на основании обращений организаций.</w:t>
      </w:r>
    </w:p>
    <w:p w:rsidR="00192412" w:rsidRPr="00F3334E" w:rsidRDefault="00F87213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</w:t>
      </w:r>
      <w:r w:rsidR="00192412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Использование Резерва осуществляется на безвозмездной или возмездной основе. </w:t>
      </w:r>
      <w:r w:rsidR="00192412" w:rsidRPr="001924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192412" w:rsidRPr="00192412" w:rsidRDefault="00F87213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</w:t>
      </w:r>
      <w:r w:rsidR="00192412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Перевозка материальных ресурсов, входящих в состав Резерва, в целях ликвидации чрезвычайных ситуаций осуществляется транспортными организациями на </w:t>
      </w:r>
      <w:r w:rsidR="00F3334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основании договоров, заключенных с администрацией </w:t>
      </w:r>
      <w:r w:rsidR="00AE60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Арбатского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="00192412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92412" w:rsidRPr="00F3334E" w:rsidRDefault="00F87213" w:rsidP="0068408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</w:t>
      </w:r>
      <w:r w:rsidR="00192412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</w:t>
      </w:r>
    </w:p>
    <w:p w:rsidR="00DD7850" w:rsidRPr="00F3334E" w:rsidRDefault="00F87213" w:rsidP="00C879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" w:name="sub_150"/>
      <w:bookmarkStart w:id="5" w:name="sub_160"/>
      <w:bookmarkStart w:id="6" w:name="sub_170"/>
      <w:bookmarkStart w:id="7" w:name="sub_180"/>
      <w:bookmarkEnd w:id="4"/>
      <w:bookmarkEnd w:id="5"/>
      <w:bookmarkEnd w:id="6"/>
      <w:bookmarkEnd w:id="7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</w:t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Отчет о целевом использовании выделенных из Резерва </w:t>
      </w:r>
      <w:r w:rsidR="00C87935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материальных ресурсов организаци</w:t>
      </w:r>
      <w:r w:rsidR="00F3334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87935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которым они выделены. Документы, подтверждающие целевое использование материальных ресурсов, представляются в бухгалтерию администрации </w:t>
      </w:r>
      <w:r w:rsidR="00AE60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Арбатского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031A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232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десятидневный срок</w:t>
      </w:r>
      <w:r w:rsidR="00C87935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момента их использования.</w:t>
      </w:r>
    </w:p>
    <w:p w:rsidR="00DD7850" w:rsidRPr="00F3334E" w:rsidRDefault="00F87213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19</w:t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Для ликвидации чрезвычайных ситуаций и обеспечения жизнедеятельности пострадавшего населения администрация </w:t>
      </w:r>
      <w:r w:rsidR="00AE60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Арбатского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="00232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может использовать находящиеся</w:t>
      </w:r>
      <w:r w:rsidR="00BA2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территории муниципального образования</w:t>
      </w:r>
      <w:r w:rsidR="00BA2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E60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Арбатский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232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объектовые резервы материальных ресурсов по согласованию с организациями, их создавшими.</w:t>
      </w:r>
    </w:p>
    <w:p w:rsidR="00DD7850" w:rsidRPr="00F3334E" w:rsidRDefault="00F87213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По операциям с материальными ресурсами Резерва администрация </w:t>
      </w:r>
      <w:r w:rsidR="00AE60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Арбатский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подведомственные учреждения и организации </w:t>
      </w:r>
      <w:r w:rsidR="00AE60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Арбатского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="00232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несут ответственность в порядке, установленном законодательством Российской Федерации и договорами.</w:t>
      </w:r>
    </w:p>
    <w:p w:rsidR="00192412" w:rsidRDefault="00DD7850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A1611" w:rsidRDefault="00DA1611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A1611" w:rsidRDefault="00DA1611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A1611" w:rsidRDefault="00DA1611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A1611" w:rsidRDefault="00DA1611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Pr="00F3334E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87213" w:rsidRDefault="00192412" w:rsidP="00BE118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61043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</w:p>
    <w:p w:rsidR="00F87213" w:rsidRDefault="00F87213" w:rsidP="00BE118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87213" w:rsidRDefault="00F87213" w:rsidP="00BE118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87213" w:rsidRDefault="00F87213" w:rsidP="00BE118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87213" w:rsidRDefault="00F87213" w:rsidP="00BE118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87213" w:rsidRDefault="00F87213" w:rsidP="00BE118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87213" w:rsidRDefault="00F87213" w:rsidP="00BE118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87213" w:rsidRDefault="00F87213" w:rsidP="00BE118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87213" w:rsidRDefault="00F87213" w:rsidP="00BE118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87213" w:rsidRDefault="00F87213" w:rsidP="00BE118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87213" w:rsidRDefault="00F87213" w:rsidP="00BE118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87213" w:rsidRDefault="00F87213" w:rsidP="00BE118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87213" w:rsidRDefault="00F87213" w:rsidP="00BE118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87213" w:rsidRDefault="00F87213" w:rsidP="00BE118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87213" w:rsidRDefault="00F87213" w:rsidP="00BE118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87213" w:rsidRDefault="00F87213" w:rsidP="00BE118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87213" w:rsidRDefault="00F87213" w:rsidP="00BE118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87213" w:rsidRDefault="00F87213" w:rsidP="00BE118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73527" w:rsidRDefault="00273527" w:rsidP="00F8721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73527" w:rsidRDefault="00273527" w:rsidP="00F8721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D7850" w:rsidRPr="00BE1180" w:rsidRDefault="00273527" w:rsidP="00F87213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Приложение </w:t>
      </w:r>
      <w:r w:rsidR="00DD7850" w:rsidRPr="00F3334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</w:t>
      </w:r>
    </w:p>
    <w:p w:rsidR="00DD7850" w:rsidRPr="00F3334E" w:rsidRDefault="00DD7850" w:rsidP="00DD7850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D7850" w:rsidRPr="00F3334E" w:rsidRDefault="00DD7850" w:rsidP="00C87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333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Номенклатура и объем резерва материальных ресурсов муниципального образования </w:t>
      </w:r>
      <w:r w:rsidR="00AE60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Арбатский</w:t>
      </w:r>
      <w:r w:rsidR="007F72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</w:t>
      </w:r>
      <w:r w:rsidR="006104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F333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Республики Хакасия для ликвидации чрезвычайных ситуаций</w:t>
      </w:r>
    </w:p>
    <w:p w:rsidR="00DA1611" w:rsidRPr="00211755" w:rsidRDefault="00DD7850" w:rsidP="00DA1611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A1611" w:rsidRPr="00DA1611" w:rsidRDefault="00DA1611" w:rsidP="00DA1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6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5373"/>
        <w:gridCol w:w="1064"/>
        <w:gridCol w:w="2621"/>
      </w:tblGrid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финансовых и материальных ресурсов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изм.</w:t>
            </w:r>
          </w:p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</w:tc>
      </w:tr>
      <w:tr w:rsidR="00DA1611" w:rsidRPr="00DA1611" w:rsidTr="00DA1611">
        <w:trPr>
          <w:trHeight w:val="255"/>
        </w:trPr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180" w:rsidRDefault="00BE1180" w:rsidP="00DA1611">
            <w:pPr>
              <w:spacing w:after="0" w:line="240" w:lineRule="auto"/>
              <w:ind w:right="10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1611" w:rsidRDefault="00DA1611" w:rsidP="00BE1180">
            <w:pPr>
              <w:spacing w:after="0" w:line="240" w:lineRule="auto"/>
              <w:ind w:right="105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Финансовые ресурсы</w:t>
            </w:r>
          </w:p>
          <w:p w:rsidR="00BE1180" w:rsidRPr="00DA1611" w:rsidRDefault="00BE1180" w:rsidP="00DA1611">
            <w:pPr>
              <w:spacing w:after="0" w:line="240" w:lineRule="auto"/>
              <w:ind w:right="10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 </w:t>
            </w:r>
            <w:r w:rsidR="00AE60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Арбатского</w:t>
            </w:r>
            <w:r w:rsidR="007F7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Собственные средства учреждений, организаций, предприятий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потребности</w:t>
            </w:r>
          </w:p>
        </w:tc>
      </w:tr>
      <w:tr w:rsidR="00DA1611" w:rsidRPr="00DA1611" w:rsidTr="00DA1611">
        <w:trPr>
          <w:trHeight w:val="255"/>
        </w:trPr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180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BE1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Продовольствие (из расчета снабжения 1000 человек на трое суток)</w:t>
            </w:r>
          </w:p>
          <w:p w:rsidR="00BE1180" w:rsidRPr="00DA1611" w:rsidRDefault="00BE1180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E1180" w:rsidRPr="00DA1611" w:rsidTr="00BE1180">
        <w:trPr>
          <w:trHeight w:val="947"/>
        </w:trPr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80" w:rsidRPr="00DA1611" w:rsidRDefault="00BE1180" w:rsidP="00BE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основани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заключенных договоров</w:t>
            </w:r>
          </w:p>
        </w:tc>
      </w:tr>
      <w:tr w:rsidR="00DA1611" w:rsidRPr="00DA1611" w:rsidTr="00BE1180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1611" w:rsidRPr="00DA1611" w:rsidTr="00DA1611">
        <w:trPr>
          <w:trHeight w:val="255"/>
        </w:trPr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Вещевое имущество</w:t>
            </w:r>
          </w:p>
        </w:tc>
      </w:tr>
      <w:tr w:rsidR="00BE1180" w:rsidRPr="00DA1611" w:rsidTr="00BE1180">
        <w:trPr>
          <w:trHeight w:val="903"/>
        </w:trPr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80" w:rsidRPr="00DA1611" w:rsidRDefault="00BE1180" w:rsidP="00BE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основани</w:t>
            </w:r>
            <w:proofErr w:type="gramStart"/>
            <w:r w:rsidRPr="00BE1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proofErr w:type="gramEnd"/>
            <w:r w:rsidRPr="00BE1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заключенных договоров</w:t>
            </w:r>
          </w:p>
        </w:tc>
      </w:tr>
      <w:tr w:rsidR="00DA1611" w:rsidRPr="00DA1611" w:rsidTr="00BE1180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1611" w:rsidRPr="00DA1611" w:rsidTr="00DA1611">
        <w:trPr>
          <w:trHeight w:val="255"/>
        </w:trPr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Товары первой необходимости</w:t>
            </w:r>
          </w:p>
        </w:tc>
      </w:tr>
      <w:tr w:rsidR="00BE1180" w:rsidRPr="00DA1611" w:rsidTr="00BE1180">
        <w:trPr>
          <w:trHeight w:val="759"/>
        </w:trPr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80" w:rsidRPr="00DA1611" w:rsidRDefault="00BE1180" w:rsidP="00BE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основани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заключенных договоров</w:t>
            </w:r>
          </w:p>
        </w:tc>
      </w:tr>
      <w:tr w:rsidR="00DA1611" w:rsidRPr="00DA1611" w:rsidTr="00BE1180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1611" w:rsidRPr="00DA1611" w:rsidTr="00DA1611">
        <w:trPr>
          <w:trHeight w:val="255"/>
        </w:trPr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Строительные материалы и оборудование</w:t>
            </w:r>
          </w:p>
        </w:tc>
      </w:tr>
      <w:tr w:rsidR="00BE1180" w:rsidRPr="00DA1611" w:rsidTr="00BE1180">
        <w:trPr>
          <w:trHeight w:val="55"/>
        </w:trPr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80" w:rsidRDefault="00BE1180" w:rsidP="00BE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E1180" w:rsidRDefault="00BE1180" w:rsidP="00BE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основани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заключенных договоров</w:t>
            </w:r>
          </w:p>
          <w:p w:rsidR="00BE1180" w:rsidRPr="00DA1611" w:rsidRDefault="00BE1180" w:rsidP="00BE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1611" w:rsidRPr="00DA1611" w:rsidTr="00BE1180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1611" w:rsidRPr="00DA1611" w:rsidTr="00BE1180">
        <w:trPr>
          <w:trHeight w:val="255"/>
        </w:trPr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BE1180" w:rsidRDefault="00BE1180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Горюче-смазочные материалы и топливо</w:t>
            </w:r>
          </w:p>
        </w:tc>
      </w:tr>
      <w:tr w:rsidR="00BE1180" w:rsidRPr="00DA1611" w:rsidTr="00BE1180">
        <w:trPr>
          <w:trHeight w:val="624"/>
        </w:trPr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110E" w:rsidRDefault="0032110E" w:rsidP="00BE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E1180" w:rsidRDefault="00BE1180" w:rsidP="00BE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основани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заключенных муниципальных контрактов</w:t>
            </w:r>
          </w:p>
          <w:p w:rsidR="00BE1180" w:rsidRPr="00DA1611" w:rsidRDefault="00BE1180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1611" w:rsidRPr="00DA1611" w:rsidTr="00BE1180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1611" w:rsidRPr="00DA1611" w:rsidTr="00DA1611">
        <w:trPr>
          <w:trHeight w:val="255"/>
        </w:trPr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32110E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материальные средства</w:t>
            </w:r>
          </w:p>
        </w:tc>
      </w:tr>
      <w:tr w:rsidR="00BE1180" w:rsidRPr="00DA1611" w:rsidTr="00BE1180">
        <w:trPr>
          <w:trHeight w:val="741"/>
        </w:trPr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0E" w:rsidRDefault="0032110E" w:rsidP="0032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2110E" w:rsidRDefault="00BE1180" w:rsidP="0032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основани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заключенных </w:t>
            </w:r>
            <w:r w:rsidR="003211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муниципальных контрактов</w:t>
            </w:r>
          </w:p>
          <w:p w:rsidR="00BE1180" w:rsidRPr="00DA1611" w:rsidRDefault="00BE1180" w:rsidP="0032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1611" w:rsidRPr="00DA1611" w:rsidTr="00BE1180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A1611" w:rsidRPr="00DA1611" w:rsidRDefault="00DA1611" w:rsidP="00DA1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6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A1611" w:rsidRPr="00DA1611" w:rsidRDefault="00DA1611" w:rsidP="00DA1611">
      <w:pPr>
        <w:rPr>
          <w:rFonts w:ascii="Times New Roman" w:hAnsi="Times New Roman" w:cs="Times New Roman"/>
          <w:sz w:val="26"/>
          <w:szCs w:val="26"/>
        </w:rPr>
      </w:pPr>
    </w:p>
    <w:p w:rsidR="00DA1611" w:rsidRPr="00DA1611" w:rsidRDefault="00DA1611" w:rsidP="00DA1611">
      <w:pPr>
        <w:rPr>
          <w:rFonts w:ascii="Times New Roman" w:hAnsi="Times New Roman" w:cs="Times New Roman"/>
          <w:sz w:val="26"/>
          <w:szCs w:val="26"/>
        </w:rPr>
      </w:pPr>
    </w:p>
    <w:p w:rsidR="00DA1611" w:rsidRPr="00DA1611" w:rsidRDefault="00DA1611" w:rsidP="00DA1611">
      <w:pPr>
        <w:rPr>
          <w:rFonts w:ascii="Times New Roman" w:hAnsi="Times New Roman" w:cs="Times New Roman"/>
          <w:sz w:val="26"/>
          <w:szCs w:val="26"/>
        </w:rPr>
      </w:pPr>
    </w:p>
    <w:p w:rsidR="00DA1611" w:rsidRPr="00DA1611" w:rsidRDefault="00DA1611" w:rsidP="00DA1611">
      <w:pPr>
        <w:rPr>
          <w:rFonts w:ascii="Times New Roman" w:hAnsi="Times New Roman" w:cs="Times New Roman"/>
          <w:sz w:val="26"/>
          <w:szCs w:val="26"/>
        </w:rPr>
      </w:pPr>
    </w:p>
    <w:p w:rsidR="00DA1611" w:rsidRPr="00DA1611" w:rsidRDefault="00DA1611" w:rsidP="00DA1611">
      <w:pPr>
        <w:rPr>
          <w:rFonts w:ascii="Times New Roman" w:hAnsi="Times New Roman" w:cs="Times New Roman"/>
          <w:sz w:val="26"/>
          <w:szCs w:val="26"/>
        </w:rPr>
      </w:pPr>
    </w:p>
    <w:p w:rsidR="00DD7850" w:rsidRPr="00DA1611" w:rsidRDefault="00DD7850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DD7850" w:rsidRPr="00DA1611" w:rsidSect="00D448FC">
      <w:pgSz w:w="11905" w:h="16838"/>
      <w:pgMar w:top="993" w:right="624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D8"/>
    <w:rsid w:val="00031AC5"/>
    <w:rsid w:val="00073D0F"/>
    <w:rsid w:val="00085F9E"/>
    <w:rsid w:val="00192412"/>
    <w:rsid w:val="002325C0"/>
    <w:rsid w:val="00273527"/>
    <w:rsid w:val="002B6E07"/>
    <w:rsid w:val="002F4B4B"/>
    <w:rsid w:val="0032110E"/>
    <w:rsid w:val="003771D8"/>
    <w:rsid w:val="003916B1"/>
    <w:rsid w:val="003A1D75"/>
    <w:rsid w:val="004575EF"/>
    <w:rsid w:val="005B2079"/>
    <w:rsid w:val="00610433"/>
    <w:rsid w:val="00676363"/>
    <w:rsid w:val="0068408E"/>
    <w:rsid w:val="006C4FA9"/>
    <w:rsid w:val="006F7549"/>
    <w:rsid w:val="00750968"/>
    <w:rsid w:val="007E6C08"/>
    <w:rsid w:val="007F72B7"/>
    <w:rsid w:val="008018A8"/>
    <w:rsid w:val="0093740B"/>
    <w:rsid w:val="00A46610"/>
    <w:rsid w:val="00A64EE2"/>
    <w:rsid w:val="00AE6055"/>
    <w:rsid w:val="00BA2A5E"/>
    <w:rsid w:val="00BE1180"/>
    <w:rsid w:val="00C87935"/>
    <w:rsid w:val="00D448FC"/>
    <w:rsid w:val="00DA1611"/>
    <w:rsid w:val="00DC73BD"/>
    <w:rsid w:val="00DD7850"/>
    <w:rsid w:val="00E63BDA"/>
    <w:rsid w:val="00EA07A5"/>
    <w:rsid w:val="00EA12BE"/>
    <w:rsid w:val="00EE1D5F"/>
    <w:rsid w:val="00EE5528"/>
    <w:rsid w:val="00F3334E"/>
    <w:rsid w:val="00F87213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7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7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7633DC9C-14E1-4071-B460-ACD2914DAD41" TargetMode="External"/><Relationship Id="rId5" Type="http://schemas.openxmlformats.org/officeDocument/2006/relationships/hyperlink" Target="http://pravo-search.minjust.ru:8080/bigs/showDocument.html?id=A18C6996-E905-4E69-A20D-1DAFBF8355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2021-08-11T04:00:00Z</cp:lastPrinted>
  <dcterms:created xsi:type="dcterms:W3CDTF">2021-07-05T01:57:00Z</dcterms:created>
  <dcterms:modified xsi:type="dcterms:W3CDTF">2021-08-11T04:03:00Z</dcterms:modified>
</cp:coreProperties>
</file>