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0A" w:rsidRDefault="00B23D0A" w:rsidP="00944CE4">
      <w:pPr>
        <w:pStyle w:val="af5"/>
        <w:spacing w:before="0"/>
        <w:rPr>
          <w:rStyle w:val="aff"/>
          <w:b w:val="0"/>
          <w:i w:val="0"/>
          <w:sz w:val="24"/>
        </w:rPr>
      </w:pPr>
    </w:p>
    <w:p w:rsidR="00944CE4" w:rsidRPr="00944CE4" w:rsidRDefault="00944CE4" w:rsidP="00944CE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4CE4">
        <w:rPr>
          <w:rFonts w:ascii="Times New Roman" w:eastAsia="Times New Roman" w:hAnsi="Times New Roman"/>
          <w:sz w:val="26"/>
          <w:szCs w:val="26"/>
          <w:lang w:eastAsia="ru-RU"/>
        </w:rPr>
        <w:t>Российская Федерация</w:t>
      </w:r>
    </w:p>
    <w:p w:rsidR="00944CE4" w:rsidRPr="00944CE4" w:rsidRDefault="00944CE4" w:rsidP="00944CE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4CE4">
        <w:rPr>
          <w:rFonts w:ascii="Times New Roman" w:eastAsia="Times New Roman" w:hAnsi="Times New Roman"/>
          <w:sz w:val="26"/>
          <w:szCs w:val="26"/>
          <w:lang w:eastAsia="ru-RU"/>
        </w:rPr>
        <w:t>Республика Хакасия</w:t>
      </w:r>
    </w:p>
    <w:p w:rsidR="00944CE4" w:rsidRPr="00944CE4" w:rsidRDefault="00944CE4" w:rsidP="00944CE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944CE4">
        <w:rPr>
          <w:rFonts w:ascii="Times New Roman" w:eastAsia="Times New Roman" w:hAnsi="Times New Roman"/>
          <w:sz w:val="26"/>
          <w:szCs w:val="26"/>
          <w:lang w:eastAsia="ru-RU"/>
        </w:rPr>
        <w:t>Таштыпский</w:t>
      </w:r>
      <w:proofErr w:type="spellEnd"/>
      <w:r w:rsidRPr="00944CE4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</w:t>
      </w:r>
    </w:p>
    <w:p w:rsidR="00944CE4" w:rsidRPr="00944CE4" w:rsidRDefault="00944CE4" w:rsidP="00944CE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4CE4">
        <w:rPr>
          <w:rFonts w:ascii="Times New Roman" w:eastAsia="Times New Roman" w:hAnsi="Times New Roman"/>
          <w:sz w:val="26"/>
          <w:szCs w:val="26"/>
          <w:lang w:eastAsia="ru-RU"/>
        </w:rPr>
        <w:t>Администрации Арбатского сельсовета</w:t>
      </w:r>
    </w:p>
    <w:p w:rsidR="00944CE4" w:rsidRPr="00944CE4" w:rsidRDefault="00944CE4" w:rsidP="00944CE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44CE4" w:rsidRPr="00944CE4" w:rsidRDefault="00944CE4" w:rsidP="00944CE4">
      <w:pPr>
        <w:jc w:val="center"/>
        <w:rPr>
          <w:rFonts w:ascii="Times New Roman" w:hAnsi="Times New Roman"/>
          <w:sz w:val="26"/>
          <w:szCs w:val="26"/>
        </w:rPr>
      </w:pPr>
      <w:r w:rsidRPr="00944CE4">
        <w:rPr>
          <w:rFonts w:ascii="Times New Roman" w:hAnsi="Times New Roman"/>
          <w:sz w:val="26"/>
          <w:szCs w:val="26"/>
        </w:rPr>
        <w:t>РАСПОРЯЖЕНИЕ</w:t>
      </w:r>
    </w:p>
    <w:p w:rsidR="00944CE4" w:rsidRPr="00944CE4" w:rsidRDefault="00944CE4" w:rsidP="00944CE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</w:t>
      </w:r>
      <w:r w:rsidRPr="00944CE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05</w:t>
      </w:r>
      <w:r w:rsidRPr="00944CE4"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3</w:t>
      </w:r>
      <w:r w:rsidRPr="00944CE4">
        <w:rPr>
          <w:rFonts w:ascii="Times New Roman" w:hAnsi="Times New Roman"/>
          <w:sz w:val="26"/>
          <w:szCs w:val="26"/>
        </w:rPr>
        <w:t xml:space="preserve">г.                                       с. </w:t>
      </w:r>
      <w:proofErr w:type="spellStart"/>
      <w:r w:rsidRPr="00944CE4">
        <w:rPr>
          <w:rFonts w:ascii="Times New Roman" w:hAnsi="Times New Roman"/>
          <w:sz w:val="26"/>
          <w:szCs w:val="26"/>
        </w:rPr>
        <w:t>Арбаты</w:t>
      </w:r>
      <w:proofErr w:type="spellEnd"/>
      <w:r w:rsidRPr="00944CE4">
        <w:rPr>
          <w:rFonts w:ascii="Times New Roman" w:hAnsi="Times New Roman"/>
          <w:sz w:val="26"/>
          <w:szCs w:val="26"/>
        </w:rPr>
        <w:t xml:space="preserve">                                                        № </w:t>
      </w:r>
      <w:r>
        <w:rPr>
          <w:rFonts w:ascii="Times New Roman" w:hAnsi="Times New Roman"/>
          <w:sz w:val="26"/>
          <w:szCs w:val="26"/>
        </w:rPr>
        <w:t>60</w:t>
      </w:r>
    </w:p>
    <w:tbl>
      <w:tblPr>
        <w:tblW w:w="9792" w:type="dxa"/>
        <w:tblLook w:val="0000" w:firstRow="0" w:lastRow="0" w:firstColumn="0" w:lastColumn="0" w:noHBand="0" w:noVBand="0"/>
      </w:tblPr>
      <w:tblGrid>
        <w:gridCol w:w="9570"/>
        <w:gridCol w:w="222"/>
      </w:tblGrid>
      <w:tr w:rsidR="00944CE4" w:rsidRPr="00944CE4" w:rsidTr="00E61369">
        <w:tc>
          <w:tcPr>
            <w:tcW w:w="9570" w:type="dxa"/>
          </w:tcPr>
          <w:p w:rsidR="00944CE4" w:rsidRPr="00E61369" w:rsidRDefault="00E61369" w:rsidP="00E61369">
            <w:pPr>
              <w:tabs>
                <w:tab w:val="left" w:pos="2268"/>
                <w:tab w:val="left" w:pos="4820"/>
                <w:tab w:val="left" w:pos="5245"/>
                <w:tab w:val="left" w:pos="5387"/>
                <w:tab w:val="left" w:pos="7371"/>
                <w:tab w:val="left" w:pos="7655"/>
              </w:tabs>
              <w:spacing w:after="0" w:line="240" w:lineRule="auto"/>
              <w:ind w:right="538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 утверждении оценки эффективности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муниципальных программ</w:t>
            </w:r>
          </w:p>
        </w:tc>
        <w:tc>
          <w:tcPr>
            <w:tcW w:w="222" w:type="dxa"/>
          </w:tcPr>
          <w:p w:rsidR="00944CE4" w:rsidRPr="00944CE4" w:rsidRDefault="00944CE4" w:rsidP="00057A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46473" w:rsidRPr="00483B81" w:rsidRDefault="00F46473" w:rsidP="00F46473">
      <w:pPr>
        <w:tabs>
          <w:tab w:val="left" w:pos="2268"/>
          <w:tab w:val="left" w:pos="4395"/>
          <w:tab w:val="left" w:pos="5245"/>
          <w:tab w:val="left" w:pos="5387"/>
          <w:tab w:val="left" w:pos="7371"/>
          <w:tab w:val="left" w:pos="7655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46473" w:rsidRPr="00483B81" w:rsidRDefault="00E3072E" w:rsidP="00F46473">
      <w:pPr>
        <w:tabs>
          <w:tab w:val="left" w:pos="2268"/>
          <w:tab w:val="left" w:pos="4395"/>
          <w:tab w:val="left" w:pos="5245"/>
          <w:tab w:val="left" w:pos="5387"/>
          <w:tab w:val="left" w:pos="7371"/>
          <w:tab w:val="left" w:pos="7655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</w:rPr>
      </w:pPr>
      <w:r w:rsidRPr="00483B81">
        <w:rPr>
          <w:rFonts w:ascii="Times New Roman" w:hAnsi="Times New Roman"/>
          <w:bCs/>
          <w:sz w:val="26"/>
          <w:szCs w:val="26"/>
        </w:rPr>
        <w:t xml:space="preserve">На основании постановления № </w:t>
      </w:r>
      <w:r w:rsidR="00ED2FCA" w:rsidRPr="00483B81">
        <w:rPr>
          <w:rFonts w:ascii="Times New Roman" w:hAnsi="Times New Roman"/>
          <w:bCs/>
          <w:sz w:val="26"/>
          <w:szCs w:val="26"/>
        </w:rPr>
        <w:t>159 от 13.12</w:t>
      </w:r>
      <w:r w:rsidR="00F46473" w:rsidRPr="00483B81">
        <w:rPr>
          <w:rFonts w:ascii="Times New Roman" w:hAnsi="Times New Roman"/>
          <w:bCs/>
          <w:sz w:val="26"/>
          <w:szCs w:val="26"/>
        </w:rPr>
        <w:t>.201</w:t>
      </w:r>
      <w:r w:rsidR="00ED2FCA" w:rsidRPr="00483B81">
        <w:rPr>
          <w:rFonts w:ascii="Times New Roman" w:hAnsi="Times New Roman"/>
          <w:bCs/>
          <w:sz w:val="26"/>
          <w:szCs w:val="26"/>
        </w:rPr>
        <w:t>9</w:t>
      </w:r>
      <w:r w:rsidR="00F46473" w:rsidRPr="00483B81">
        <w:rPr>
          <w:rFonts w:ascii="Times New Roman" w:hAnsi="Times New Roman"/>
          <w:bCs/>
          <w:sz w:val="26"/>
          <w:szCs w:val="26"/>
        </w:rPr>
        <w:t xml:space="preserve"> «</w:t>
      </w:r>
      <w:r w:rsidRPr="00483B81">
        <w:rPr>
          <w:rFonts w:ascii="Times New Roman" w:hAnsi="Times New Roman"/>
          <w:bCs/>
          <w:sz w:val="26"/>
          <w:szCs w:val="26"/>
        </w:rPr>
        <w:t xml:space="preserve">Об утверждении порядка </w:t>
      </w:r>
      <w:r w:rsidR="00F46473" w:rsidRPr="00483B81">
        <w:rPr>
          <w:rFonts w:ascii="Times New Roman" w:hAnsi="Times New Roman"/>
          <w:bCs/>
          <w:sz w:val="26"/>
          <w:szCs w:val="26"/>
        </w:rPr>
        <w:t xml:space="preserve"> разработк</w:t>
      </w:r>
      <w:r w:rsidR="00ED2FCA" w:rsidRPr="00483B81">
        <w:rPr>
          <w:rFonts w:ascii="Times New Roman" w:hAnsi="Times New Roman"/>
          <w:bCs/>
          <w:sz w:val="26"/>
          <w:szCs w:val="26"/>
        </w:rPr>
        <w:t xml:space="preserve">и, утверждения, </w:t>
      </w:r>
      <w:r w:rsidRPr="00483B81">
        <w:rPr>
          <w:rFonts w:ascii="Times New Roman" w:hAnsi="Times New Roman"/>
          <w:bCs/>
          <w:sz w:val="26"/>
          <w:szCs w:val="26"/>
        </w:rPr>
        <w:t>реализации</w:t>
      </w:r>
      <w:r w:rsidR="00F46473" w:rsidRPr="00483B81">
        <w:rPr>
          <w:rFonts w:ascii="Times New Roman" w:hAnsi="Times New Roman"/>
          <w:bCs/>
          <w:sz w:val="26"/>
          <w:szCs w:val="26"/>
        </w:rPr>
        <w:t xml:space="preserve"> </w:t>
      </w:r>
      <w:r w:rsidR="00ED2FCA" w:rsidRPr="00483B81">
        <w:rPr>
          <w:rFonts w:ascii="Times New Roman" w:hAnsi="Times New Roman"/>
          <w:bCs/>
          <w:sz w:val="26"/>
          <w:szCs w:val="26"/>
        </w:rPr>
        <w:t xml:space="preserve">и оценки </w:t>
      </w:r>
      <w:r w:rsidR="00ED2FCA" w:rsidRPr="00483B81">
        <w:rPr>
          <w:rFonts w:ascii="Times New Roman" w:hAnsi="Times New Roman"/>
          <w:sz w:val="26"/>
          <w:szCs w:val="26"/>
        </w:rPr>
        <w:t>эффективности</w:t>
      </w:r>
      <w:r w:rsidR="00ED2FCA" w:rsidRPr="00483B81">
        <w:rPr>
          <w:rFonts w:ascii="Times New Roman" w:hAnsi="Times New Roman"/>
          <w:bCs/>
          <w:sz w:val="26"/>
          <w:szCs w:val="26"/>
        </w:rPr>
        <w:t xml:space="preserve"> </w:t>
      </w:r>
      <w:r w:rsidR="00F46473" w:rsidRPr="00483B81">
        <w:rPr>
          <w:rFonts w:ascii="Times New Roman" w:hAnsi="Times New Roman"/>
          <w:bCs/>
          <w:sz w:val="26"/>
          <w:szCs w:val="26"/>
        </w:rPr>
        <w:t>муниципальных</w:t>
      </w:r>
      <w:r w:rsidRPr="00483B81">
        <w:rPr>
          <w:rFonts w:ascii="Times New Roman" w:hAnsi="Times New Roman"/>
          <w:bCs/>
          <w:sz w:val="26"/>
          <w:szCs w:val="26"/>
        </w:rPr>
        <w:t xml:space="preserve"> </w:t>
      </w:r>
      <w:r w:rsidR="001643E5" w:rsidRPr="00483B81">
        <w:rPr>
          <w:rFonts w:ascii="Times New Roman" w:hAnsi="Times New Roman"/>
          <w:bCs/>
          <w:sz w:val="26"/>
          <w:szCs w:val="26"/>
        </w:rPr>
        <w:t xml:space="preserve">программ </w:t>
      </w:r>
      <w:r w:rsidR="00ED2FCA" w:rsidRPr="00483B81">
        <w:rPr>
          <w:rFonts w:ascii="Times New Roman" w:hAnsi="Times New Roman"/>
          <w:bCs/>
          <w:sz w:val="26"/>
          <w:szCs w:val="26"/>
        </w:rPr>
        <w:t xml:space="preserve"> м</w:t>
      </w:r>
      <w:r w:rsidR="001643E5" w:rsidRPr="00483B81">
        <w:rPr>
          <w:rFonts w:ascii="Times New Roman" w:hAnsi="Times New Roman"/>
          <w:bCs/>
          <w:sz w:val="26"/>
          <w:szCs w:val="26"/>
        </w:rPr>
        <w:t>униципально</w:t>
      </w:r>
      <w:r w:rsidR="00ED2FCA" w:rsidRPr="00483B81">
        <w:rPr>
          <w:rFonts w:ascii="Times New Roman" w:hAnsi="Times New Roman"/>
          <w:bCs/>
          <w:sz w:val="26"/>
          <w:szCs w:val="26"/>
        </w:rPr>
        <w:t>го</w:t>
      </w:r>
      <w:r w:rsidR="001643E5" w:rsidRPr="00483B81">
        <w:rPr>
          <w:rFonts w:ascii="Times New Roman" w:hAnsi="Times New Roman"/>
          <w:bCs/>
          <w:sz w:val="26"/>
          <w:szCs w:val="26"/>
        </w:rPr>
        <w:t xml:space="preserve"> образовани</w:t>
      </w:r>
      <w:r w:rsidR="00ED2FCA" w:rsidRPr="00483B81">
        <w:rPr>
          <w:rFonts w:ascii="Times New Roman" w:hAnsi="Times New Roman"/>
          <w:bCs/>
          <w:sz w:val="26"/>
          <w:szCs w:val="26"/>
        </w:rPr>
        <w:t>я</w:t>
      </w:r>
      <w:r w:rsidR="001643E5" w:rsidRPr="00483B81">
        <w:rPr>
          <w:rFonts w:ascii="Times New Roman" w:hAnsi="Times New Roman"/>
          <w:bCs/>
          <w:sz w:val="26"/>
          <w:szCs w:val="26"/>
        </w:rPr>
        <w:t xml:space="preserve"> </w:t>
      </w:r>
      <w:r w:rsidR="00ED2FCA" w:rsidRPr="00483B81">
        <w:rPr>
          <w:rFonts w:ascii="Times New Roman" w:hAnsi="Times New Roman"/>
          <w:bCs/>
          <w:sz w:val="26"/>
          <w:szCs w:val="26"/>
        </w:rPr>
        <w:t>Арбатский</w:t>
      </w:r>
      <w:r w:rsidR="001643E5" w:rsidRPr="00483B81">
        <w:rPr>
          <w:rFonts w:ascii="Times New Roman" w:hAnsi="Times New Roman"/>
          <w:bCs/>
          <w:sz w:val="26"/>
          <w:szCs w:val="26"/>
        </w:rPr>
        <w:t xml:space="preserve"> сельсовет</w:t>
      </w:r>
      <w:r w:rsidR="00F46473" w:rsidRPr="00483B81">
        <w:rPr>
          <w:rFonts w:ascii="Times New Roman" w:hAnsi="Times New Roman"/>
          <w:bCs/>
          <w:sz w:val="26"/>
          <w:szCs w:val="26"/>
        </w:rPr>
        <w:t>»  утвердить результаты проведения оценки эффективности муниципальных программ за  202</w:t>
      </w:r>
      <w:r w:rsidR="00ED2FCA" w:rsidRPr="00483B81">
        <w:rPr>
          <w:rFonts w:ascii="Times New Roman" w:hAnsi="Times New Roman"/>
          <w:bCs/>
          <w:sz w:val="26"/>
          <w:szCs w:val="26"/>
        </w:rPr>
        <w:t>2</w:t>
      </w:r>
      <w:r w:rsidR="00F46473" w:rsidRPr="00483B81">
        <w:rPr>
          <w:rFonts w:ascii="Times New Roman" w:hAnsi="Times New Roman"/>
          <w:bCs/>
          <w:sz w:val="26"/>
          <w:szCs w:val="26"/>
        </w:rPr>
        <w:t xml:space="preserve"> год:</w:t>
      </w:r>
    </w:p>
    <w:p w:rsidR="00F46473" w:rsidRPr="00483B81" w:rsidRDefault="001643E5" w:rsidP="00F46473">
      <w:pPr>
        <w:pStyle w:val="a7"/>
        <w:numPr>
          <w:ilvl w:val="0"/>
          <w:numId w:val="46"/>
        </w:numPr>
        <w:tabs>
          <w:tab w:val="left" w:pos="-1276"/>
          <w:tab w:val="left" w:pos="-142"/>
        </w:tabs>
        <w:ind w:left="0" w:firstLine="851"/>
        <w:jc w:val="both"/>
        <w:rPr>
          <w:bCs/>
          <w:sz w:val="26"/>
          <w:szCs w:val="26"/>
        </w:rPr>
      </w:pPr>
      <w:r w:rsidRPr="00483B81">
        <w:rPr>
          <w:bCs/>
          <w:sz w:val="26"/>
          <w:szCs w:val="26"/>
        </w:rPr>
        <w:t xml:space="preserve"> </w:t>
      </w:r>
      <w:r w:rsidR="00F46473" w:rsidRPr="00483B81">
        <w:rPr>
          <w:bCs/>
          <w:sz w:val="26"/>
          <w:szCs w:val="26"/>
        </w:rPr>
        <w:t xml:space="preserve">Информация о ходе реализации муниципальных программ, реализуемых за счет средств бюджета всех уровней за </w:t>
      </w:r>
      <w:r w:rsidR="004A66DA" w:rsidRPr="00483B81">
        <w:rPr>
          <w:bCs/>
          <w:sz w:val="26"/>
          <w:szCs w:val="26"/>
        </w:rPr>
        <w:t>202</w:t>
      </w:r>
      <w:r w:rsidR="00ED2FCA" w:rsidRPr="00483B81">
        <w:rPr>
          <w:bCs/>
          <w:sz w:val="26"/>
          <w:szCs w:val="26"/>
        </w:rPr>
        <w:t>2</w:t>
      </w:r>
      <w:r w:rsidR="004A66DA" w:rsidRPr="00483B81">
        <w:rPr>
          <w:bCs/>
          <w:sz w:val="26"/>
          <w:szCs w:val="26"/>
        </w:rPr>
        <w:t xml:space="preserve"> год на территории </w:t>
      </w:r>
      <w:r w:rsidR="00ED2FCA" w:rsidRPr="00483B81">
        <w:rPr>
          <w:bCs/>
          <w:sz w:val="26"/>
          <w:szCs w:val="26"/>
        </w:rPr>
        <w:t>Арбатского</w:t>
      </w:r>
      <w:r w:rsidR="00F46473" w:rsidRPr="00483B81">
        <w:rPr>
          <w:bCs/>
          <w:sz w:val="26"/>
          <w:szCs w:val="26"/>
        </w:rPr>
        <w:t xml:space="preserve"> </w:t>
      </w:r>
      <w:r w:rsidR="00A62407" w:rsidRPr="00483B81">
        <w:rPr>
          <w:bCs/>
          <w:sz w:val="26"/>
          <w:szCs w:val="26"/>
        </w:rPr>
        <w:t>сельсовета</w:t>
      </w:r>
      <w:r w:rsidR="00F46473" w:rsidRPr="00483B81">
        <w:rPr>
          <w:bCs/>
          <w:sz w:val="26"/>
          <w:szCs w:val="26"/>
        </w:rPr>
        <w:t xml:space="preserve"> (приложение №1)</w:t>
      </w:r>
      <w:r w:rsidR="00ED2FCA" w:rsidRPr="00483B81">
        <w:rPr>
          <w:bCs/>
          <w:sz w:val="26"/>
          <w:szCs w:val="26"/>
        </w:rPr>
        <w:t>.</w:t>
      </w:r>
    </w:p>
    <w:p w:rsidR="001643E5" w:rsidRPr="00483B81" w:rsidRDefault="001643E5" w:rsidP="001643E5">
      <w:pPr>
        <w:pStyle w:val="ConsPlusNonformat"/>
        <w:numPr>
          <w:ilvl w:val="0"/>
          <w:numId w:val="46"/>
        </w:numPr>
        <w:ind w:left="851" w:hanging="65"/>
        <w:jc w:val="both"/>
        <w:rPr>
          <w:rFonts w:ascii="Times New Roman" w:hAnsi="Times New Roman" w:cs="Times New Roman"/>
          <w:sz w:val="26"/>
          <w:szCs w:val="26"/>
        </w:rPr>
      </w:pPr>
      <w:r w:rsidRPr="00483B81">
        <w:rPr>
          <w:rFonts w:ascii="Times New Roman" w:hAnsi="Times New Roman" w:cs="Times New Roman"/>
          <w:sz w:val="26"/>
          <w:szCs w:val="26"/>
        </w:rPr>
        <w:t>Информация</w:t>
      </w:r>
      <w:r w:rsidR="00492361" w:rsidRPr="00483B81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1A6BC1" wp14:editId="51A4881B">
                <wp:simplePos x="0" y="0"/>
                <wp:positionH relativeFrom="column">
                  <wp:posOffset>9904730</wp:posOffset>
                </wp:positionH>
                <wp:positionV relativeFrom="paragraph">
                  <wp:posOffset>-2508250</wp:posOffset>
                </wp:positionV>
                <wp:extent cx="0" cy="4343400"/>
                <wp:effectExtent l="8255" t="6350" r="10795" b="12700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34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9.9pt,-197.5pt" to="779.9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"/>
            </w:pict>
          </mc:Fallback>
        </mc:AlternateContent>
      </w:r>
      <w:r w:rsidRPr="00483B81">
        <w:rPr>
          <w:rFonts w:ascii="Times New Roman" w:hAnsi="Times New Roman" w:cs="Times New Roman"/>
          <w:sz w:val="26"/>
          <w:szCs w:val="26"/>
        </w:rPr>
        <w:t xml:space="preserve"> о достижении плановых значений показателей</w:t>
      </w:r>
    </w:p>
    <w:p w:rsidR="001643E5" w:rsidRPr="00483B81" w:rsidRDefault="001643E5" w:rsidP="001643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83B81">
        <w:rPr>
          <w:rFonts w:ascii="Times New Roman" w:hAnsi="Times New Roman" w:cs="Times New Roman"/>
          <w:sz w:val="26"/>
          <w:szCs w:val="26"/>
        </w:rPr>
        <w:t xml:space="preserve">непосредственных результатов основных мероприятий </w:t>
      </w:r>
      <w:r w:rsidRPr="00483B81">
        <w:rPr>
          <w:rFonts w:ascii="Times New Roman" w:hAnsi="Times New Roman" w:cs="Times New Roman"/>
          <w:bCs/>
          <w:sz w:val="26"/>
          <w:szCs w:val="26"/>
        </w:rPr>
        <w:t>(приложение №2)</w:t>
      </w:r>
      <w:r w:rsidR="00ED2FCA" w:rsidRPr="00483B81">
        <w:rPr>
          <w:rFonts w:ascii="Times New Roman" w:hAnsi="Times New Roman" w:cs="Times New Roman"/>
          <w:bCs/>
          <w:sz w:val="26"/>
          <w:szCs w:val="26"/>
        </w:rPr>
        <w:t>.</w:t>
      </w:r>
    </w:p>
    <w:p w:rsidR="001643E5" w:rsidRPr="00483B81" w:rsidRDefault="001643E5" w:rsidP="001643E5">
      <w:pPr>
        <w:tabs>
          <w:tab w:val="left" w:pos="-1276"/>
          <w:tab w:val="left" w:pos="-142"/>
        </w:tabs>
        <w:jc w:val="both"/>
        <w:rPr>
          <w:rFonts w:ascii="Times New Roman" w:hAnsi="Times New Roman"/>
          <w:bCs/>
          <w:sz w:val="26"/>
          <w:szCs w:val="26"/>
        </w:rPr>
      </w:pPr>
    </w:p>
    <w:p w:rsidR="00F46473" w:rsidRPr="00483B81" w:rsidRDefault="00F46473" w:rsidP="00F46473">
      <w:pPr>
        <w:tabs>
          <w:tab w:val="left" w:pos="2268"/>
          <w:tab w:val="left" w:pos="4395"/>
          <w:tab w:val="left" w:pos="5245"/>
          <w:tab w:val="left" w:pos="5387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46473" w:rsidRPr="00483B81" w:rsidRDefault="00F46473" w:rsidP="00F46473">
      <w:pPr>
        <w:tabs>
          <w:tab w:val="left" w:pos="2268"/>
          <w:tab w:val="left" w:pos="4395"/>
          <w:tab w:val="left" w:pos="5245"/>
          <w:tab w:val="left" w:pos="5387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46473" w:rsidRPr="00483B81" w:rsidRDefault="00F46473" w:rsidP="00F46473">
      <w:pPr>
        <w:tabs>
          <w:tab w:val="left" w:pos="2268"/>
          <w:tab w:val="left" w:pos="4395"/>
          <w:tab w:val="left" w:pos="5245"/>
          <w:tab w:val="left" w:pos="5387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46473" w:rsidRPr="00483B81" w:rsidRDefault="004A66DA" w:rsidP="00F46473">
      <w:pPr>
        <w:tabs>
          <w:tab w:val="left" w:pos="2268"/>
          <w:tab w:val="left" w:pos="4395"/>
          <w:tab w:val="left" w:pos="5245"/>
          <w:tab w:val="left" w:pos="5387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483B81">
        <w:rPr>
          <w:rFonts w:ascii="Times New Roman" w:hAnsi="Times New Roman"/>
          <w:bCs/>
          <w:sz w:val="26"/>
          <w:szCs w:val="26"/>
        </w:rPr>
        <w:t xml:space="preserve">Глава </w:t>
      </w:r>
      <w:r w:rsidR="00ED2FCA" w:rsidRPr="00483B81">
        <w:rPr>
          <w:rFonts w:ascii="Times New Roman" w:hAnsi="Times New Roman"/>
          <w:bCs/>
          <w:sz w:val="26"/>
          <w:szCs w:val="26"/>
        </w:rPr>
        <w:t>Арбатского</w:t>
      </w:r>
      <w:r w:rsidR="00F46473" w:rsidRPr="00483B81">
        <w:rPr>
          <w:rFonts w:ascii="Times New Roman" w:hAnsi="Times New Roman"/>
          <w:bCs/>
          <w:sz w:val="26"/>
          <w:szCs w:val="26"/>
        </w:rPr>
        <w:t xml:space="preserve"> сельсовета                    </w:t>
      </w:r>
      <w:r w:rsidR="00C76CFC" w:rsidRPr="00483B81">
        <w:rPr>
          <w:rFonts w:ascii="Times New Roman" w:hAnsi="Times New Roman"/>
          <w:bCs/>
          <w:sz w:val="26"/>
          <w:szCs w:val="26"/>
        </w:rPr>
        <w:t xml:space="preserve">                               </w:t>
      </w:r>
      <w:proofErr w:type="spellStart"/>
      <w:r w:rsidR="00ED2FCA" w:rsidRPr="00483B81">
        <w:rPr>
          <w:rFonts w:ascii="Times New Roman" w:hAnsi="Times New Roman"/>
          <w:bCs/>
          <w:sz w:val="26"/>
          <w:szCs w:val="26"/>
        </w:rPr>
        <w:t>С.Н.Чебодаев</w:t>
      </w:r>
      <w:proofErr w:type="spellEnd"/>
    </w:p>
    <w:p w:rsidR="00F46473" w:rsidRPr="00483B81" w:rsidRDefault="00F46473" w:rsidP="00F46473">
      <w:pPr>
        <w:tabs>
          <w:tab w:val="left" w:pos="2268"/>
          <w:tab w:val="left" w:pos="4395"/>
          <w:tab w:val="left" w:pos="5245"/>
          <w:tab w:val="left" w:pos="5387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46473" w:rsidRPr="00483B81" w:rsidRDefault="00F46473" w:rsidP="00F46473">
      <w:pPr>
        <w:tabs>
          <w:tab w:val="left" w:pos="2268"/>
          <w:tab w:val="left" w:pos="4395"/>
          <w:tab w:val="left" w:pos="5245"/>
          <w:tab w:val="left" w:pos="5387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46473" w:rsidRPr="00483B81" w:rsidRDefault="00F46473" w:rsidP="00F46473">
      <w:pPr>
        <w:tabs>
          <w:tab w:val="left" w:pos="2268"/>
          <w:tab w:val="left" w:pos="4395"/>
          <w:tab w:val="left" w:pos="5245"/>
          <w:tab w:val="left" w:pos="5387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46473" w:rsidRDefault="00F46473" w:rsidP="00F4647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F46473" w:rsidRDefault="00F46473" w:rsidP="00D378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46473" w:rsidRDefault="00F46473" w:rsidP="00D378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46473" w:rsidRDefault="00F46473" w:rsidP="00D378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46473" w:rsidRDefault="00F46473" w:rsidP="00D378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46473" w:rsidRDefault="00F46473" w:rsidP="00D378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46473" w:rsidRDefault="00F46473" w:rsidP="00D378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46473" w:rsidRDefault="00F46473" w:rsidP="00D378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46473" w:rsidRDefault="00F46473" w:rsidP="00D378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46473" w:rsidRDefault="00F46473" w:rsidP="00D378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46473" w:rsidRDefault="00F46473" w:rsidP="00B23D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6473" w:rsidRDefault="00F46473" w:rsidP="00293227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F46473" w:rsidSect="00F46473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F46473" w:rsidRDefault="00F46473" w:rsidP="00D378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52DE2" w:rsidRDefault="00D3782A" w:rsidP="00ED2F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7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D3782A" w:rsidRDefault="00D3782A" w:rsidP="00ED2F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7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ED2FC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3782A">
        <w:rPr>
          <w:rFonts w:ascii="Times New Roman" w:hAnsi="Times New Roman" w:cs="Times New Roman"/>
          <w:sz w:val="24"/>
          <w:szCs w:val="24"/>
        </w:rPr>
        <w:t>Приложение</w:t>
      </w:r>
      <w:r w:rsidR="001643E5">
        <w:rPr>
          <w:rFonts w:ascii="Times New Roman" w:hAnsi="Times New Roman" w:cs="Times New Roman"/>
          <w:sz w:val="24"/>
          <w:szCs w:val="24"/>
        </w:rPr>
        <w:t xml:space="preserve"> 1</w:t>
      </w:r>
      <w:r w:rsidRPr="00D37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3E5" w:rsidRDefault="00ED2FCA" w:rsidP="00ED2FCA">
      <w:pPr>
        <w:pStyle w:val="ConsPlusNonformat"/>
        <w:ind w:firstLine="907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="001643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43E5" w:rsidRPr="001643E5">
        <w:rPr>
          <w:rFonts w:ascii="Times New Roman" w:hAnsi="Times New Roman" w:cs="Times New Roman"/>
          <w:bCs/>
          <w:sz w:val="24"/>
          <w:szCs w:val="24"/>
        </w:rPr>
        <w:t>порядк</w:t>
      </w:r>
      <w:r w:rsidR="001643E5">
        <w:rPr>
          <w:rFonts w:ascii="Times New Roman" w:hAnsi="Times New Roman" w:cs="Times New Roman"/>
          <w:bCs/>
          <w:sz w:val="24"/>
          <w:szCs w:val="24"/>
        </w:rPr>
        <w:t>у</w:t>
      </w:r>
      <w:r w:rsidR="001643E5" w:rsidRPr="001643E5">
        <w:rPr>
          <w:rFonts w:ascii="Times New Roman" w:hAnsi="Times New Roman" w:cs="Times New Roman"/>
          <w:bCs/>
          <w:sz w:val="24"/>
          <w:szCs w:val="24"/>
        </w:rPr>
        <w:t xml:space="preserve">  разработки, утверждения и </w:t>
      </w:r>
    </w:p>
    <w:p w:rsidR="001643E5" w:rsidRDefault="00ED2FCA" w:rsidP="00ED2FCA">
      <w:pPr>
        <w:pStyle w:val="ConsPlusNonformat"/>
        <w:ind w:firstLine="907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43E5" w:rsidRPr="001643E5">
        <w:rPr>
          <w:rFonts w:ascii="Times New Roman" w:hAnsi="Times New Roman" w:cs="Times New Roman"/>
          <w:bCs/>
          <w:sz w:val="24"/>
          <w:szCs w:val="24"/>
        </w:rPr>
        <w:t>реализации муниципальных целевых программ</w:t>
      </w:r>
    </w:p>
    <w:p w:rsidR="001643E5" w:rsidRPr="00ED2FCA" w:rsidRDefault="001643E5" w:rsidP="00ED2FCA">
      <w:pPr>
        <w:pStyle w:val="ConsPlusNonformat"/>
        <w:ind w:firstLine="9072"/>
        <w:rPr>
          <w:rFonts w:ascii="Times New Roman" w:hAnsi="Times New Roman" w:cs="Times New Roman"/>
          <w:bCs/>
          <w:sz w:val="24"/>
          <w:szCs w:val="24"/>
        </w:rPr>
      </w:pPr>
      <w:r w:rsidRPr="001643E5">
        <w:rPr>
          <w:rFonts w:ascii="Times New Roman" w:hAnsi="Times New Roman" w:cs="Times New Roman"/>
          <w:bCs/>
          <w:sz w:val="24"/>
          <w:szCs w:val="24"/>
        </w:rPr>
        <w:t xml:space="preserve"> в муниципальном образовании </w:t>
      </w:r>
      <w:r w:rsidR="00ED2FCA">
        <w:rPr>
          <w:rFonts w:ascii="Times New Roman" w:hAnsi="Times New Roman" w:cs="Times New Roman"/>
          <w:bCs/>
          <w:sz w:val="24"/>
          <w:szCs w:val="24"/>
        </w:rPr>
        <w:t>Арбатский</w:t>
      </w:r>
      <w:r w:rsidRPr="001643E5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</w:p>
    <w:p w:rsidR="00D3782A" w:rsidRPr="00D3782A" w:rsidRDefault="00D3782A" w:rsidP="001643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782A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D3782A" w:rsidRPr="00D3782A" w:rsidRDefault="00D3782A" w:rsidP="00D3782A">
      <w:pPr>
        <w:jc w:val="center"/>
        <w:rPr>
          <w:rFonts w:ascii="Times New Roman" w:hAnsi="Times New Roman"/>
          <w:sz w:val="24"/>
          <w:szCs w:val="24"/>
        </w:rPr>
      </w:pPr>
      <w:r w:rsidRPr="00D3782A">
        <w:rPr>
          <w:rFonts w:ascii="Times New Roman" w:hAnsi="Times New Roman"/>
          <w:b/>
          <w:sz w:val="24"/>
          <w:szCs w:val="24"/>
        </w:rPr>
        <w:t>Информация</w:t>
      </w:r>
    </w:p>
    <w:p w:rsidR="00D3782A" w:rsidRPr="00D3782A" w:rsidRDefault="00D3782A" w:rsidP="00D3782A">
      <w:pPr>
        <w:jc w:val="center"/>
        <w:rPr>
          <w:rFonts w:ascii="Times New Roman" w:hAnsi="Times New Roman"/>
          <w:sz w:val="24"/>
          <w:szCs w:val="24"/>
        </w:rPr>
      </w:pPr>
      <w:r w:rsidRPr="00D3782A">
        <w:rPr>
          <w:rFonts w:ascii="Times New Roman" w:hAnsi="Times New Roman"/>
          <w:sz w:val="24"/>
          <w:szCs w:val="24"/>
        </w:rPr>
        <w:t xml:space="preserve">о ходе реализации муниципальных программ, реализуемых за счет средств бюджета всех уровней, </w:t>
      </w:r>
    </w:p>
    <w:p w:rsidR="00BC0CC7" w:rsidRDefault="00D3782A" w:rsidP="00D3782A">
      <w:pPr>
        <w:jc w:val="center"/>
        <w:rPr>
          <w:rFonts w:ascii="Times New Roman" w:hAnsi="Times New Roman"/>
          <w:sz w:val="24"/>
          <w:szCs w:val="24"/>
        </w:rPr>
      </w:pPr>
      <w:r w:rsidRPr="00ED2FCA">
        <w:rPr>
          <w:rFonts w:ascii="Times New Roman" w:hAnsi="Times New Roman"/>
          <w:sz w:val="24"/>
          <w:szCs w:val="24"/>
        </w:rPr>
        <w:t xml:space="preserve">за </w:t>
      </w:r>
      <w:r w:rsidR="00BC0CC7" w:rsidRPr="00ED2FCA">
        <w:rPr>
          <w:rFonts w:ascii="Times New Roman" w:hAnsi="Times New Roman"/>
          <w:sz w:val="24"/>
          <w:szCs w:val="24"/>
        </w:rPr>
        <w:t xml:space="preserve"> 20</w:t>
      </w:r>
      <w:r w:rsidR="0026622C" w:rsidRPr="00ED2FCA">
        <w:rPr>
          <w:rFonts w:ascii="Times New Roman" w:hAnsi="Times New Roman"/>
          <w:sz w:val="24"/>
          <w:szCs w:val="24"/>
        </w:rPr>
        <w:t>2</w:t>
      </w:r>
      <w:r w:rsidR="00ED2FCA" w:rsidRPr="00ED2FCA">
        <w:rPr>
          <w:rFonts w:ascii="Times New Roman" w:hAnsi="Times New Roman"/>
          <w:sz w:val="24"/>
          <w:szCs w:val="24"/>
        </w:rPr>
        <w:t>2</w:t>
      </w:r>
      <w:r w:rsidR="00BC0CC7" w:rsidRPr="00ED2FCA">
        <w:rPr>
          <w:rFonts w:ascii="Times New Roman" w:hAnsi="Times New Roman"/>
          <w:sz w:val="24"/>
          <w:szCs w:val="24"/>
        </w:rPr>
        <w:t xml:space="preserve"> года</w:t>
      </w:r>
      <w:r w:rsidRPr="00D3782A">
        <w:rPr>
          <w:rFonts w:ascii="Times New Roman" w:hAnsi="Times New Roman"/>
          <w:sz w:val="24"/>
          <w:szCs w:val="24"/>
        </w:rPr>
        <w:t xml:space="preserve"> на территории </w:t>
      </w:r>
      <w:r w:rsidR="00ED2FCA">
        <w:rPr>
          <w:rFonts w:ascii="Times New Roman" w:hAnsi="Times New Roman"/>
          <w:sz w:val="24"/>
          <w:szCs w:val="24"/>
        </w:rPr>
        <w:t>Арбатского</w:t>
      </w:r>
      <w:r w:rsidR="00C52DE2">
        <w:rPr>
          <w:rFonts w:ascii="Times New Roman" w:hAnsi="Times New Roman"/>
          <w:sz w:val="24"/>
          <w:szCs w:val="24"/>
        </w:rPr>
        <w:t xml:space="preserve"> сельсовета</w:t>
      </w:r>
    </w:p>
    <w:tbl>
      <w:tblPr>
        <w:tblW w:w="15593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986"/>
        <w:gridCol w:w="850"/>
        <w:gridCol w:w="709"/>
        <w:gridCol w:w="709"/>
        <w:gridCol w:w="567"/>
        <w:gridCol w:w="709"/>
        <w:gridCol w:w="708"/>
        <w:gridCol w:w="709"/>
        <w:gridCol w:w="709"/>
        <w:gridCol w:w="709"/>
        <w:gridCol w:w="567"/>
        <w:gridCol w:w="708"/>
        <w:gridCol w:w="993"/>
        <w:gridCol w:w="709"/>
        <w:gridCol w:w="850"/>
        <w:gridCol w:w="850"/>
        <w:gridCol w:w="709"/>
        <w:gridCol w:w="850"/>
        <w:gridCol w:w="709"/>
      </w:tblGrid>
      <w:tr w:rsidR="00BC0CC7" w:rsidRPr="00E94FC3" w:rsidTr="00321E01">
        <w:trPr>
          <w:cantSplit/>
          <w:tblHeader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CC7" w:rsidRPr="00E94FC3" w:rsidRDefault="00BC0CC7" w:rsidP="00BC0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94FC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CC7" w:rsidRPr="00E94FC3" w:rsidRDefault="00BC0CC7" w:rsidP="00633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94FC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Наименование программы/мероприятия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BC0CC7" w:rsidRPr="00E94FC3" w:rsidRDefault="00BC0CC7" w:rsidP="00BC0C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94FC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CC7" w:rsidRPr="00E94FC3" w:rsidRDefault="00BC0CC7" w:rsidP="00BC0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94FC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Плановый годовой объем финансирования, тыс. рублей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C7" w:rsidRPr="00E94FC3" w:rsidRDefault="00BC0CC7" w:rsidP="00BC0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94FC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Фактически профинансировано в отчетном периоде, тыс. рублей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C7" w:rsidRPr="00E94FC3" w:rsidRDefault="00BC0CC7" w:rsidP="00BC0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94FC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Фактически выполнено в отчетном периоде, тыс. рублей</w:t>
            </w:r>
          </w:p>
        </w:tc>
      </w:tr>
      <w:tr w:rsidR="00BC0CC7" w:rsidRPr="00E94FC3" w:rsidTr="00BC0A70">
        <w:trPr>
          <w:cantSplit/>
          <w:tblHeader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C7" w:rsidRPr="00E94FC3" w:rsidRDefault="00BC0CC7" w:rsidP="00BC0CC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C7" w:rsidRPr="00E94FC3" w:rsidRDefault="00BC0CC7" w:rsidP="00633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CC7" w:rsidRPr="00E94FC3" w:rsidRDefault="00BC0CC7" w:rsidP="00BC0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0CC7" w:rsidRPr="00E94FC3" w:rsidRDefault="00BC0CC7" w:rsidP="00BC0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94FC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BC0CC7" w:rsidRPr="00E94FC3" w:rsidRDefault="00BC0CC7" w:rsidP="00BC0C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94FC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0CC7" w:rsidRPr="00E94FC3" w:rsidRDefault="00BC0CC7" w:rsidP="00BC0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94FC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BC0CC7" w:rsidRPr="00E94FC3" w:rsidRDefault="00BC0CC7" w:rsidP="00BC0C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94FC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C7" w:rsidRPr="00E94FC3" w:rsidRDefault="00BC0CC7" w:rsidP="00BC0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94FC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 том числе:</w:t>
            </w:r>
          </w:p>
        </w:tc>
      </w:tr>
      <w:tr w:rsidR="00BC0CC7" w:rsidRPr="00E94FC3" w:rsidTr="00BC0A70">
        <w:trPr>
          <w:cantSplit/>
          <w:trHeight w:val="1134"/>
          <w:tblHeader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C7" w:rsidRPr="00E94FC3" w:rsidRDefault="00BC0CC7" w:rsidP="00BC0CC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C7" w:rsidRPr="00E94FC3" w:rsidRDefault="00BC0CC7" w:rsidP="00633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C7" w:rsidRPr="00E94FC3" w:rsidRDefault="00BC0CC7" w:rsidP="00BC0CC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0CC7" w:rsidRPr="00E94FC3" w:rsidRDefault="00BC0CC7" w:rsidP="00BC0C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94FC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BC0CC7" w:rsidRPr="00E94FC3" w:rsidRDefault="00612BB5" w:rsidP="004A66D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республикански</w:t>
            </w:r>
            <w:r w:rsidR="00BC0CC7" w:rsidRPr="00E94FC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BC0CC7" w:rsidRPr="00E94FC3" w:rsidRDefault="00BC0CC7" w:rsidP="00BC0C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94FC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BC0CC7" w:rsidRPr="00E94FC3" w:rsidRDefault="00BC0CC7" w:rsidP="00BC0C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94FC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местные бюджеты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BC0CC7" w:rsidRPr="00E94FC3" w:rsidRDefault="00BC0CC7" w:rsidP="00BC0C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94FC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CC7" w:rsidRPr="00E94FC3" w:rsidRDefault="00BC0CC7" w:rsidP="00BC0CC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BC0CC7" w:rsidRPr="00E94FC3" w:rsidRDefault="00BC0CC7" w:rsidP="00BC0C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94FC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BC0CC7" w:rsidRPr="00E94FC3" w:rsidRDefault="00612BB5" w:rsidP="00612B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республиканский</w:t>
            </w:r>
            <w:r w:rsidR="00BC0CC7" w:rsidRPr="00E94FC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BC0CC7" w:rsidRPr="00E94FC3" w:rsidRDefault="00BC0CC7" w:rsidP="00BC0C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94FC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районный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BC0CC7" w:rsidRPr="00E94FC3" w:rsidRDefault="00BC0CC7" w:rsidP="00BC0C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94FC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BC0CC7" w:rsidRPr="00E94FC3" w:rsidRDefault="00BC0CC7" w:rsidP="00BC0C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94FC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BC0CC7" w:rsidRPr="00E94FC3" w:rsidRDefault="00BC0CC7" w:rsidP="00BC0CC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BC0CC7" w:rsidRPr="00E94FC3" w:rsidRDefault="00BC0CC7" w:rsidP="00BC0C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94FC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BC0CC7" w:rsidRPr="00E94FC3" w:rsidRDefault="00612BB5" w:rsidP="00612B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республиканский</w:t>
            </w:r>
            <w:r w:rsidR="00BC0CC7" w:rsidRPr="00E94FC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BC0CC7" w:rsidRPr="00E94FC3" w:rsidRDefault="00BC0CC7" w:rsidP="00BC0C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94FC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BC0CC7" w:rsidRPr="00E94FC3" w:rsidRDefault="00BC0CC7" w:rsidP="00BC0C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94FC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BC0CC7" w:rsidRPr="00E94FC3" w:rsidRDefault="00BC0CC7" w:rsidP="00BC0C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94FC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внебюджетные источники</w:t>
            </w:r>
          </w:p>
        </w:tc>
      </w:tr>
      <w:tr w:rsidR="00CE6285" w:rsidRPr="00E94FC3" w:rsidTr="00BC0A70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85" w:rsidRPr="00E94FC3" w:rsidRDefault="00CE6285" w:rsidP="00677F62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94FC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E6285" w:rsidRPr="009324F3" w:rsidRDefault="00CE6285" w:rsidP="009C0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24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«Повышение эффективности управления муниципальными финансами»  в администрации Арбатского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85" w:rsidRPr="007E784E" w:rsidRDefault="00CE6285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4225,3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285" w:rsidRPr="00E94FC3" w:rsidRDefault="00CE6285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85" w:rsidRPr="00E94FC3" w:rsidRDefault="00CE6285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85" w:rsidRPr="00E94FC3" w:rsidRDefault="00CE6285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85" w:rsidRPr="00E94FC3" w:rsidRDefault="00CE6285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4225,3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85" w:rsidRPr="00E94FC3" w:rsidRDefault="00CE6285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85" w:rsidRPr="00E94FC3" w:rsidRDefault="00CE6285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4224,5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285" w:rsidRPr="00E94FC3" w:rsidRDefault="00CE6285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85" w:rsidRPr="00E94FC3" w:rsidRDefault="00CE6285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85" w:rsidRPr="00E94FC3" w:rsidRDefault="00CE6285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85" w:rsidRPr="00E94FC3" w:rsidRDefault="00CE6285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4224,5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85" w:rsidRPr="00E94FC3" w:rsidRDefault="00CE6285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85" w:rsidRPr="00E94FC3" w:rsidRDefault="00CE6285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4224,5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285" w:rsidRPr="00E94FC3" w:rsidRDefault="00CE6285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85" w:rsidRPr="00E94FC3" w:rsidRDefault="00CE6285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85" w:rsidRPr="00E94FC3" w:rsidRDefault="00CE6285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85" w:rsidRPr="00E94FC3" w:rsidRDefault="00CE6285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4224,5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85" w:rsidRPr="00E94FC3" w:rsidRDefault="00CE6285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</w:tr>
      <w:tr w:rsidR="00CE6285" w:rsidRPr="00E94FC3" w:rsidTr="00BC0A70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85" w:rsidRPr="00E94FC3" w:rsidRDefault="00CE6285" w:rsidP="00BC0CC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85" w:rsidRPr="00E94FC3" w:rsidRDefault="00CE6285" w:rsidP="00633C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4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«Защита населения и территорий от чрезвычайных ситуаций,  обеспечение                       пожарной  безопасности и безопасности людей на водных объектах на территории Арбатского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85" w:rsidRPr="007E784E" w:rsidRDefault="00CE6285" w:rsidP="00ED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285" w:rsidRPr="00E94FC3" w:rsidRDefault="00CE6285" w:rsidP="00ED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85" w:rsidRPr="00E94FC3" w:rsidRDefault="00CE6285" w:rsidP="00ED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85" w:rsidRPr="00E94FC3" w:rsidRDefault="00CE6285" w:rsidP="00ED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85" w:rsidRPr="00E94FC3" w:rsidRDefault="00CE6285" w:rsidP="00ED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85" w:rsidRPr="00E94FC3" w:rsidRDefault="00CE6285" w:rsidP="00ED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85" w:rsidRPr="007E784E" w:rsidRDefault="00CE6285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285" w:rsidRPr="00E94FC3" w:rsidRDefault="00CE6285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85" w:rsidRPr="00E94FC3" w:rsidRDefault="00CE6285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85" w:rsidRPr="00E94FC3" w:rsidRDefault="00CE6285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85" w:rsidRPr="00E94FC3" w:rsidRDefault="00CE6285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85" w:rsidRPr="00E94FC3" w:rsidRDefault="00CE6285" w:rsidP="00ED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85" w:rsidRPr="007E784E" w:rsidRDefault="00CE6285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285" w:rsidRPr="00E94FC3" w:rsidRDefault="00CE6285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85" w:rsidRPr="00E94FC3" w:rsidRDefault="00CE6285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85" w:rsidRPr="00E94FC3" w:rsidRDefault="00CE6285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85" w:rsidRPr="00E94FC3" w:rsidRDefault="00CE6285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85" w:rsidRPr="00E94FC3" w:rsidRDefault="00CE6285" w:rsidP="00ED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</w:tr>
      <w:tr w:rsidR="00CE6285" w:rsidRPr="00E94FC3" w:rsidTr="00BC0A70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85" w:rsidRPr="00E94FC3" w:rsidRDefault="00CE6285" w:rsidP="00BC0CC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85" w:rsidRPr="00E94FC3" w:rsidRDefault="00CE6285" w:rsidP="004A66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4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«Развитие  дорожного хозяйства на территории Арбатского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85" w:rsidRPr="007E784E" w:rsidRDefault="00CE6285" w:rsidP="00ED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1220,7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285" w:rsidRPr="00E94FC3" w:rsidRDefault="00CE6285" w:rsidP="00ED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94FC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85" w:rsidRPr="00E94FC3" w:rsidRDefault="00CE6285" w:rsidP="00BA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85" w:rsidRPr="00E94FC3" w:rsidRDefault="00CE6285" w:rsidP="00ED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85" w:rsidRPr="00E94FC3" w:rsidRDefault="00CE6285" w:rsidP="00ED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1220,7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85" w:rsidRPr="00E94FC3" w:rsidRDefault="00CE6285" w:rsidP="00ED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94FC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85" w:rsidRPr="007E784E" w:rsidRDefault="00CE6285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1220,7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285" w:rsidRPr="00E94FC3" w:rsidRDefault="00CE6285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94FC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85" w:rsidRPr="00E94FC3" w:rsidRDefault="00CE6285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85" w:rsidRPr="00E94FC3" w:rsidRDefault="00CE6285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85" w:rsidRPr="00E94FC3" w:rsidRDefault="00CE6285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1220,7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85" w:rsidRPr="00E94FC3" w:rsidRDefault="00CE6285" w:rsidP="00ED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94FC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85" w:rsidRPr="007E784E" w:rsidRDefault="00CE6285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1220,7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285" w:rsidRPr="00E94FC3" w:rsidRDefault="00CE6285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94FC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85" w:rsidRPr="00E94FC3" w:rsidRDefault="00CE6285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85" w:rsidRPr="00E94FC3" w:rsidRDefault="00CE6285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85" w:rsidRPr="00E94FC3" w:rsidRDefault="00CE6285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1220,7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85" w:rsidRPr="00E94FC3" w:rsidRDefault="00CE6285" w:rsidP="00ED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94FC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</w:tr>
      <w:tr w:rsidR="00CE6285" w:rsidRPr="00E94FC3" w:rsidTr="00BC0A70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85" w:rsidRDefault="00CE6285" w:rsidP="00BC0CC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85" w:rsidRDefault="00CE6285" w:rsidP="004A66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4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«Регулирование 3емельных и       имущественных отношений     на       территории Арбатского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85" w:rsidRPr="007E784E" w:rsidRDefault="00CE6285" w:rsidP="00ED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285" w:rsidRPr="00E94FC3" w:rsidRDefault="00CE6285" w:rsidP="00ED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85" w:rsidRDefault="00CE6285" w:rsidP="00ED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85" w:rsidRPr="00E94FC3" w:rsidRDefault="00CE6285" w:rsidP="00ED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85" w:rsidRDefault="00CE6285" w:rsidP="00ED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85" w:rsidRPr="00E94FC3" w:rsidRDefault="00CE6285" w:rsidP="00ED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85" w:rsidRPr="007E784E" w:rsidRDefault="00CE6285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285" w:rsidRPr="00E94FC3" w:rsidRDefault="00CE6285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85" w:rsidRDefault="00CE6285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85" w:rsidRPr="00E94FC3" w:rsidRDefault="00CE6285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85" w:rsidRDefault="00CE6285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85" w:rsidRPr="00E94FC3" w:rsidRDefault="00CE6285" w:rsidP="00ED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85" w:rsidRPr="007E784E" w:rsidRDefault="00CE6285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285" w:rsidRPr="00E94FC3" w:rsidRDefault="00CE6285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85" w:rsidRDefault="00CE6285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85" w:rsidRPr="00E94FC3" w:rsidRDefault="00CE6285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85" w:rsidRDefault="00CE6285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85" w:rsidRPr="00E94FC3" w:rsidRDefault="00CE6285" w:rsidP="00ED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</w:tr>
      <w:tr w:rsidR="00BC0A70" w:rsidRPr="00457B7C" w:rsidTr="00BC0A70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A70" w:rsidRPr="00457B7C" w:rsidRDefault="00BC0A70" w:rsidP="00BC0CC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57B7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A70" w:rsidRPr="00457B7C" w:rsidRDefault="00BC0A70" w:rsidP="004A66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7B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«Благоустройство на территории Арбатского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A70" w:rsidRPr="00457B7C" w:rsidRDefault="00BC0A70" w:rsidP="00ED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57B7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7289,5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A70" w:rsidRPr="00457B7C" w:rsidRDefault="00BC0A70" w:rsidP="00ED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57B7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A70" w:rsidRPr="00457B7C" w:rsidRDefault="00BC0A70" w:rsidP="00ED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57B7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A70" w:rsidRPr="00457B7C" w:rsidRDefault="00BC0A70" w:rsidP="00ED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57B7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A70" w:rsidRPr="00457B7C" w:rsidRDefault="00BC0A70" w:rsidP="00ED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57B7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6289,5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A70" w:rsidRPr="00457B7C" w:rsidRDefault="00BC0A70" w:rsidP="00ED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57B7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A70" w:rsidRPr="00457B7C" w:rsidRDefault="00BC0A70" w:rsidP="00BC0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57B7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7289,0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A70" w:rsidRPr="00457B7C" w:rsidRDefault="00BC0A70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57B7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A70" w:rsidRPr="00457B7C" w:rsidRDefault="00BC0A70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57B7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A70" w:rsidRPr="00457B7C" w:rsidRDefault="00BC0A70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57B7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A70" w:rsidRPr="00457B7C" w:rsidRDefault="00BC0A70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57B7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A70" w:rsidRPr="00457B7C" w:rsidRDefault="00BC0A70" w:rsidP="00ED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57B7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A70" w:rsidRPr="00457B7C" w:rsidRDefault="00BC0A70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57B7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A70" w:rsidRPr="00457B7C" w:rsidRDefault="00BC0A70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57B7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A70" w:rsidRPr="00457B7C" w:rsidRDefault="00BC0A70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57B7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A70" w:rsidRPr="00457B7C" w:rsidRDefault="00BC0A70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57B7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A70" w:rsidRPr="00457B7C" w:rsidRDefault="00BC0A70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57B7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6289,0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A70" w:rsidRPr="00457B7C" w:rsidRDefault="00BC0A70" w:rsidP="00ED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57B7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</w:tr>
      <w:tr w:rsidR="00BC0A70" w:rsidRPr="00E94FC3" w:rsidTr="00BC0A70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A70" w:rsidRDefault="00BC0A70" w:rsidP="00BC0CC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A70" w:rsidRDefault="00BC0A70" w:rsidP="004A66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4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«Культура в массы»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A70" w:rsidRPr="007E784E" w:rsidRDefault="00BC0A70" w:rsidP="0049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20753,2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A70" w:rsidRDefault="00BC0A70" w:rsidP="00ED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12145,6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A70" w:rsidRDefault="00BC0A70" w:rsidP="00AB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1349,5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A70" w:rsidRDefault="00BC0A70" w:rsidP="00ED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A70" w:rsidRDefault="00BC0A70" w:rsidP="00ED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7258,1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A70" w:rsidRDefault="00BC0A70" w:rsidP="00ED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A70" w:rsidRPr="007E784E" w:rsidRDefault="00BC0A70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20753,2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A70" w:rsidRDefault="00BC0A70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12145,6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A70" w:rsidRDefault="00BC0A70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1349,5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A70" w:rsidRDefault="00BC0A70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A70" w:rsidRDefault="00BC0A70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A70" w:rsidRPr="00E94FC3" w:rsidRDefault="00BC0A70" w:rsidP="00ED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A70" w:rsidRPr="007E784E" w:rsidRDefault="00BC0A70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20753,2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A70" w:rsidRDefault="00BC0A70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12145,6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A70" w:rsidRDefault="00BC0A70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A70" w:rsidRDefault="00BC0A70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A70" w:rsidRDefault="00BC0A70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7258,1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A70" w:rsidRPr="00E94FC3" w:rsidRDefault="00BC0A70" w:rsidP="00ED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</w:tr>
      <w:tr w:rsidR="00457B7C" w:rsidRPr="00E94FC3" w:rsidTr="00BC0A70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B7C" w:rsidRDefault="00457B7C" w:rsidP="00BC0CC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B7C" w:rsidRPr="00C01947" w:rsidRDefault="00457B7C" w:rsidP="004A66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4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«Социальная поддержка граждан Арбатского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B7C" w:rsidRPr="007E784E" w:rsidRDefault="00457B7C" w:rsidP="00ED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532,7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B7C" w:rsidRDefault="00457B7C" w:rsidP="00ED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B7C" w:rsidRDefault="00457B7C" w:rsidP="00ED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B7C" w:rsidRDefault="00457B7C" w:rsidP="00ED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B7C" w:rsidRDefault="00457B7C" w:rsidP="00ED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512,7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B7C" w:rsidRDefault="00457B7C" w:rsidP="00ED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B7C" w:rsidRPr="007E784E" w:rsidRDefault="00457B7C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B7C" w:rsidRDefault="00457B7C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B7C" w:rsidRDefault="00457B7C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B7C" w:rsidRDefault="00457B7C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B7C" w:rsidRDefault="00457B7C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512,6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B7C" w:rsidRPr="00E94FC3" w:rsidRDefault="00457B7C" w:rsidP="00ED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B7C" w:rsidRPr="007E784E" w:rsidRDefault="00457B7C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B7C" w:rsidRDefault="00457B7C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B7C" w:rsidRDefault="00457B7C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B7C" w:rsidRDefault="00457B7C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B7C" w:rsidRDefault="00457B7C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512,6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B7C" w:rsidRPr="00E94FC3" w:rsidRDefault="00457B7C" w:rsidP="00ED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</w:tr>
      <w:tr w:rsidR="00BC0A70" w:rsidRPr="00E94FC3" w:rsidTr="00BC0A70">
        <w:trPr>
          <w:cantSplit/>
          <w:trHeight w:val="39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A70" w:rsidRPr="00E94FC3" w:rsidRDefault="00BC0A70" w:rsidP="009C07F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A70" w:rsidRPr="00E94FC3" w:rsidRDefault="00BC0A70" w:rsidP="009C07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4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«Развитие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A70" w:rsidRPr="007E784E" w:rsidRDefault="00BC0A70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A70" w:rsidRPr="00E94FC3" w:rsidRDefault="00BC0A70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94FC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A70" w:rsidRPr="00E94FC3" w:rsidRDefault="00BC0A70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94FC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A70" w:rsidRPr="00E94FC3" w:rsidRDefault="00BC0A70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94FC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A70" w:rsidRPr="00E94FC3" w:rsidRDefault="00BC0A70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A70" w:rsidRPr="00E94FC3" w:rsidRDefault="00BC0A70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E94FC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A70" w:rsidRPr="007E784E" w:rsidRDefault="00BC0A70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A70" w:rsidRPr="00E94FC3" w:rsidRDefault="00BC0A70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94FC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A70" w:rsidRPr="00E94FC3" w:rsidRDefault="00BC0A70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94FC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A70" w:rsidRPr="00E94FC3" w:rsidRDefault="00BC0A70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94FC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A70" w:rsidRPr="00E94FC3" w:rsidRDefault="00BC0A70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A70" w:rsidRPr="00E94FC3" w:rsidRDefault="00BC0A70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94FC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A70" w:rsidRPr="007E784E" w:rsidRDefault="00BC0A70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A70" w:rsidRPr="00E94FC3" w:rsidRDefault="00BC0A70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94FC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A70" w:rsidRPr="00E94FC3" w:rsidRDefault="00BC0A70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94FC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A70" w:rsidRPr="00E94FC3" w:rsidRDefault="00BC0A70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94FC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A70" w:rsidRPr="00E94FC3" w:rsidRDefault="00BC0A70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A70" w:rsidRPr="00E94FC3" w:rsidRDefault="00BC0A70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94FC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</w:tr>
      <w:tr w:rsidR="00BC0A70" w:rsidRPr="00E94FC3" w:rsidTr="00BC0A70">
        <w:trPr>
          <w:cantSplit/>
          <w:trHeight w:val="39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A70" w:rsidRPr="00E94FC3" w:rsidRDefault="00BC0A70" w:rsidP="00677F62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A70" w:rsidRPr="00BC0A70" w:rsidRDefault="00BC0A70" w:rsidP="00633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A70">
              <w:rPr>
                <w:rFonts w:ascii="Times New Roman" w:hAnsi="Times New Roman"/>
                <w:color w:val="000000"/>
                <w:sz w:val="20"/>
                <w:szCs w:val="20"/>
              </w:rPr>
              <w:t>«Информационное общество Арбатского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A70" w:rsidRPr="007E784E" w:rsidRDefault="00BC0A70" w:rsidP="00ED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A70" w:rsidRPr="00E94FC3" w:rsidRDefault="00BC0A70" w:rsidP="00ED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94FC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A70" w:rsidRPr="00E94FC3" w:rsidRDefault="00BC0A70" w:rsidP="00ED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A70" w:rsidRPr="00E94FC3" w:rsidRDefault="00BC0A70" w:rsidP="00ED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94FC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A70" w:rsidRPr="00E94FC3" w:rsidRDefault="00BC0A70" w:rsidP="00ED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A70" w:rsidRPr="00E94FC3" w:rsidRDefault="00BC0A70" w:rsidP="00ED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E94FC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A70" w:rsidRPr="007E784E" w:rsidRDefault="00BC0A70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A70" w:rsidRPr="00E94FC3" w:rsidRDefault="00BC0A70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94FC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A70" w:rsidRPr="00E94FC3" w:rsidRDefault="00BC0A70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A70" w:rsidRPr="00E94FC3" w:rsidRDefault="00BC0A70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94FC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A70" w:rsidRPr="00E94FC3" w:rsidRDefault="00BC0A70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A70" w:rsidRPr="00E94FC3" w:rsidRDefault="00BC0A70" w:rsidP="00ED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94FC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A70" w:rsidRPr="007E784E" w:rsidRDefault="00BC0A70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A70" w:rsidRPr="00E94FC3" w:rsidRDefault="00BC0A70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94FC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A70" w:rsidRPr="00E94FC3" w:rsidRDefault="00BC0A70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A70" w:rsidRPr="00E94FC3" w:rsidRDefault="00BC0A70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94FC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A70" w:rsidRPr="00E94FC3" w:rsidRDefault="00BC0A70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A70" w:rsidRPr="00E94FC3" w:rsidRDefault="00BC0A70" w:rsidP="00ED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94FC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</w:tr>
      <w:tr w:rsidR="00457B7C" w:rsidRPr="00E94FC3" w:rsidTr="00BC0A70">
        <w:trPr>
          <w:cantSplit/>
          <w:trHeight w:val="39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B7C" w:rsidRDefault="00457B7C" w:rsidP="00677F62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B7C" w:rsidRPr="00BC0A70" w:rsidRDefault="00457B7C" w:rsidP="00633C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B7C" w:rsidRDefault="00457B7C" w:rsidP="00ED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19"/>
                <w:szCs w:val="19"/>
                <w:lang w:eastAsia="ru-RU"/>
              </w:rPr>
              <w:t>34241,8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B7C" w:rsidRPr="00E94FC3" w:rsidRDefault="00457B7C" w:rsidP="00ED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19"/>
                <w:szCs w:val="19"/>
                <w:lang w:eastAsia="ru-RU"/>
              </w:rPr>
              <w:t>12145,6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B7C" w:rsidRDefault="00457B7C" w:rsidP="00ED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19"/>
                <w:szCs w:val="19"/>
                <w:lang w:eastAsia="ru-RU"/>
              </w:rPr>
              <w:t>2084,4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B7C" w:rsidRPr="00E94FC3" w:rsidRDefault="00457B7C" w:rsidP="0045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19"/>
                <w:szCs w:val="19"/>
                <w:lang w:eastAsia="ru-RU"/>
              </w:rPr>
              <w:t>370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B7C" w:rsidRDefault="00457B7C" w:rsidP="00ED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19"/>
                <w:szCs w:val="19"/>
                <w:lang w:eastAsia="ru-RU"/>
              </w:rPr>
              <w:t>19641,8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B7C" w:rsidRPr="00E94FC3" w:rsidRDefault="00457B7C" w:rsidP="00ED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B7C" w:rsidRDefault="00457B7C" w:rsidP="0045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19"/>
                <w:szCs w:val="19"/>
                <w:lang w:eastAsia="ru-RU"/>
              </w:rPr>
              <w:t>34239,8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B7C" w:rsidRPr="00E94FC3" w:rsidRDefault="00457B7C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19"/>
                <w:szCs w:val="19"/>
                <w:lang w:eastAsia="ru-RU"/>
              </w:rPr>
              <w:t>12145,6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B7C" w:rsidRDefault="00457B7C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19"/>
                <w:szCs w:val="19"/>
                <w:lang w:eastAsia="ru-RU"/>
              </w:rPr>
              <w:t>2084,4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B7C" w:rsidRPr="00E94FC3" w:rsidRDefault="00457B7C" w:rsidP="00457B7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19"/>
                <w:szCs w:val="19"/>
                <w:lang w:eastAsia="ru-RU"/>
              </w:rPr>
              <w:t>369,4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B7C" w:rsidRDefault="00457B7C" w:rsidP="0045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19"/>
                <w:szCs w:val="19"/>
                <w:lang w:eastAsia="ru-RU"/>
              </w:rPr>
              <w:t>19640,4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B7C" w:rsidRPr="00E94FC3" w:rsidRDefault="00457B7C" w:rsidP="00ED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B7C" w:rsidRDefault="00457B7C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19"/>
                <w:szCs w:val="19"/>
                <w:lang w:eastAsia="ru-RU"/>
              </w:rPr>
              <w:t>34239,8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B7C" w:rsidRPr="00E94FC3" w:rsidRDefault="00457B7C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19"/>
                <w:szCs w:val="19"/>
                <w:lang w:eastAsia="ru-RU"/>
              </w:rPr>
              <w:t>12145,6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B7C" w:rsidRDefault="00457B7C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19"/>
                <w:szCs w:val="19"/>
                <w:lang w:eastAsia="ru-RU"/>
              </w:rPr>
              <w:t>2084,4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B7C" w:rsidRPr="00E94FC3" w:rsidRDefault="00457B7C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19"/>
                <w:szCs w:val="19"/>
                <w:lang w:eastAsia="ru-RU"/>
              </w:rPr>
              <w:t>369,4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B7C" w:rsidRDefault="00457B7C" w:rsidP="009C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19"/>
                <w:szCs w:val="19"/>
                <w:lang w:eastAsia="ru-RU"/>
              </w:rPr>
              <w:t>19640,4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B7C" w:rsidRPr="00E94FC3" w:rsidRDefault="00457B7C" w:rsidP="00ED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</w:tbl>
    <w:p w:rsidR="00512BB1" w:rsidRDefault="00512BB1" w:rsidP="00D378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12BB1" w:rsidRDefault="00512BB1" w:rsidP="00D378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57B7C" w:rsidRDefault="00457B7C" w:rsidP="00D378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57B7C" w:rsidRDefault="00457B7C" w:rsidP="00D378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57B7C" w:rsidRDefault="00457B7C" w:rsidP="00D378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57B7C" w:rsidRDefault="00457B7C" w:rsidP="00D378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57B7C" w:rsidRDefault="00457B7C" w:rsidP="00D378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57B7C" w:rsidRDefault="00457B7C" w:rsidP="00D378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57B7C" w:rsidRDefault="00457B7C" w:rsidP="00D378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57B7C" w:rsidRDefault="00457B7C" w:rsidP="00457B7C">
      <w:pPr>
        <w:pStyle w:val="ConsPlusNonformat"/>
        <w:ind w:firstLine="9072"/>
        <w:rPr>
          <w:rFonts w:ascii="Times New Roman" w:hAnsi="Times New Roman" w:cs="Times New Roman"/>
          <w:sz w:val="24"/>
          <w:szCs w:val="24"/>
        </w:rPr>
      </w:pPr>
    </w:p>
    <w:p w:rsidR="00457B7C" w:rsidRDefault="00457B7C" w:rsidP="00457B7C">
      <w:pPr>
        <w:pStyle w:val="ConsPlusNonformat"/>
        <w:ind w:firstLine="9072"/>
        <w:rPr>
          <w:rFonts w:ascii="Times New Roman" w:hAnsi="Times New Roman" w:cs="Times New Roman"/>
          <w:sz w:val="24"/>
          <w:szCs w:val="24"/>
        </w:rPr>
      </w:pPr>
    </w:p>
    <w:p w:rsidR="00D3782A" w:rsidRDefault="00D3782A" w:rsidP="00457B7C">
      <w:pPr>
        <w:pStyle w:val="ConsPlusNonformat"/>
        <w:ind w:firstLine="9072"/>
        <w:rPr>
          <w:rFonts w:ascii="Times New Roman" w:hAnsi="Times New Roman" w:cs="Times New Roman"/>
          <w:sz w:val="24"/>
          <w:szCs w:val="24"/>
        </w:rPr>
      </w:pPr>
      <w:r w:rsidRPr="00D3782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643E5">
        <w:rPr>
          <w:rFonts w:ascii="Times New Roman" w:hAnsi="Times New Roman" w:cs="Times New Roman"/>
          <w:sz w:val="24"/>
          <w:szCs w:val="24"/>
        </w:rPr>
        <w:t>2</w:t>
      </w:r>
    </w:p>
    <w:p w:rsidR="001643E5" w:rsidRDefault="00457B7C" w:rsidP="00457B7C">
      <w:pPr>
        <w:pStyle w:val="ConsPlusNonformat"/>
        <w:ind w:firstLine="907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1643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43E5" w:rsidRPr="001643E5">
        <w:rPr>
          <w:rFonts w:ascii="Times New Roman" w:hAnsi="Times New Roman" w:cs="Times New Roman"/>
          <w:bCs/>
          <w:sz w:val="24"/>
          <w:szCs w:val="24"/>
        </w:rPr>
        <w:t>порядк</w:t>
      </w:r>
      <w:r w:rsidR="001643E5">
        <w:rPr>
          <w:rFonts w:ascii="Times New Roman" w:hAnsi="Times New Roman" w:cs="Times New Roman"/>
          <w:bCs/>
          <w:sz w:val="24"/>
          <w:szCs w:val="24"/>
        </w:rPr>
        <w:t>у</w:t>
      </w:r>
      <w:r w:rsidR="001643E5" w:rsidRPr="001643E5">
        <w:rPr>
          <w:rFonts w:ascii="Times New Roman" w:hAnsi="Times New Roman" w:cs="Times New Roman"/>
          <w:bCs/>
          <w:sz w:val="24"/>
          <w:szCs w:val="24"/>
        </w:rPr>
        <w:t xml:space="preserve">  разработки, утверждения и </w:t>
      </w:r>
    </w:p>
    <w:p w:rsidR="001643E5" w:rsidRDefault="001643E5" w:rsidP="00457B7C">
      <w:pPr>
        <w:pStyle w:val="ConsPlusNonformat"/>
        <w:ind w:firstLine="9072"/>
        <w:rPr>
          <w:rFonts w:ascii="Times New Roman" w:hAnsi="Times New Roman" w:cs="Times New Roman"/>
          <w:bCs/>
          <w:sz w:val="24"/>
          <w:szCs w:val="24"/>
        </w:rPr>
      </w:pPr>
      <w:r w:rsidRPr="001643E5">
        <w:rPr>
          <w:rFonts w:ascii="Times New Roman" w:hAnsi="Times New Roman" w:cs="Times New Roman"/>
          <w:bCs/>
          <w:sz w:val="24"/>
          <w:szCs w:val="24"/>
        </w:rPr>
        <w:t>реализации муниципальных целевых программ</w:t>
      </w:r>
    </w:p>
    <w:p w:rsidR="001643E5" w:rsidRPr="001643E5" w:rsidRDefault="001643E5" w:rsidP="00457B7C">
      <w:pPr>
        <w:pStyle w:val="ConsPlusNonformat"/>
        <w:ind w:firstLine="9072"/>
        <w:rPr>
          <w:rFonts w:ascii="Times New Roman" w:hAnsi="Times New Roman" w:cs="Times New Roman"/>
          <w:sz w:val="24"/>
          <w:szCs w:val="24"/>
        </w:rPr>
      </w:pPr>
      <w:r w:rsidRPr="001643E5">
        <w:rPr>
          <w:rFonts w:ascii="Times New Roman" w:hAnsi="Times New Roman" w:cs="Times New Roman"/>
          <w:bCs/>
          <w:sz w:val="24"/>
          <w:szCs w:val="24"/>
        </w:rPr>
        <w:t xml:space="preserve"> в муниципальном образовании </w:t>
      </w:r>
      <w:r w:rsidR="00457B7C">
        <w:rPr>
          <w:rFonts w:ascii="Times New Roman" w:hAnsi="Times New Roman" w:cs="Times New Roman"/>
          <w:bCs/>
          <w:sz w:val="24"/>
          <w:szCs w:val="24"/>
        </w:rPr>
        <w:t>Арбатский</w:t>
      </w:r>
      <w:r w:rsidRPr="001643E5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</w:p>
    <w:p w:rsidR="001643E5" w:rsidRPr="00D3782A" w:rsidRDefault="001643E5" w:rsidP="00D378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3782A" w:rsidRPr="00D3782A" w:rsidRDefault="00D3782A" w:rsidP="00D37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053"/>
      <w:bookmarkEnd w:id="1"/>
      <w:r w:rsidRPr="00D3782A">
        <w:rPr>
          <w:rFonts w:ascii="Times New Roman" w:hAnsi="Times New Roman" w:cs="Times New Roman"/>
          <w:sz w:val="24"/>
          <w:szCs w:val="24"/>
        </w:rPr>
        <w:t>Информация</w:t>
      </w:r>
    </w:p>
    <w:p w:rsidR="00D3782A" w:rsidRPr="00D3782A" w:rsidRDefault="00492361" w:rsidP="00D37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9904730</wp:posOffset>
                </wp:positionH>
                <wp:positionV relativeFrom="paragraph">
                  <wp:posOffset>-2508250</wp:posOffset>
                </wp:positionV>
                <wp:extent cx="0" cy="4343400"/>
                <wp:effectExtent l="8255" t="6350" r="10795" b="1270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34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9.9pt,-197.5pt" to="779.9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"/>
            </w:pict>
          </mc:Fallback>
        </mc:AlternateContent>
      </w:r>
      <w:r w:rsidR="00D3782A" w:rsidRPr="00D3782A">
        <w:rPr>
          <w:rFonts w:ascii="Times New Roman" w:hAnsi="Times New Roman" w:cs="Times New Roman"/>
          <w:sz w:val="24"/>
          <w:szCs w:val="24"/>
        </w:rPr>
        <w:t>о достижении плановых значений показателей</w:t>
      </w:r>
    </w:p>
    <w:p w:rsidR="00D3782A" w:rsidRPr="00D3782A" w:rsidRDefault="00D3782A" w:rsidP="00D37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782A">
        <w:rPr>
          <w:rFonts w:ascii="Times New Roman" w:hAnsi="Times New Roman" w:cs="Times New Roman"/>
          <w:sz w:val="24"/>
          <w:szCs w:val="24"/>
        </w:rPr>
        <w:t>непосредственных результатов основных мероприятий</w:t>
      </w:r>
    </w:p>
    <w:p w:rsidR="00104D6D" w:rsidRDefault="00D3782A" w:rsidP="007B144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77524">
        <w:rPr>
          <w:rFonts w:ascii="Times New Roman" w:hAnsi="Times New Roman" w:cs="Times New Roman"/>
          <w:sz w:val="24"/>
          <w:szCs w:val="24"/>
          <w:u w:val="single"/>
        </w:rPr>
        <w:t>за</w:t>
      </w:r>
      <w:r w:rsidR="001643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77524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F2125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23D0A">
        <w:rPr>
          <w:rFonts w:ascii="Times New Roman" w:hAnsi="Times New Roman" w:cs="Times New Roman"/>
          <w:sz w:val="24"/>
          <w:szCs w:val="24"/>
          <w:u w:val="single"/>
        </w:rPr>
        <w:t>2 год</w:t>
      </w:r>
    </w:p>
    <w:p w:rsidR="007B1440" w:rsidRPr="007B1440" w:rsidRDefault="007B1440" w:rsidP="007B144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jc w:val="center"/>
        <w:tblCellSpacing w:w="5" w:type="nil"/>
        <w:tblInd w:w="-210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73"/>
        <w:gridCol w:w="3685"/>
        <w:gridCol w:w="1843"/>
        <w:gridCol w:w="1843"/>
        <w:gridCol w:w="1797"/>
        <w:gridCol w:w="2970"/>
      </w:tblGrid>
      <w:tr w:rsidR="00D3782A" w:rsidRPr="00A77524" w:rsidTr="008F57DC">
        <w:trPr>
          <w:trHeight w:val="1090"/>
          <w:tblCellSpacing w:w="5" w:type="nil"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A" w:rsidRPr="00A77524" w:rsidRDefault="00D3782A" w:rsidP="00ED2E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524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программы/подпрограммы/</w:t>
            </w:r>
          </w:p>
          <w:p w:rsidR="00D3782A" w:rsidRPr="00A77524" w:rsidRDefault="00D3782A" w:rsidP="00ED2E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524">
              <w:rPr>
                <w:rFonts w:ascii="Times New Roman" w:hAnsi="Times New Roman"/>
                <w:sz w:val="18"/>
                <w:szCs w:val="18"/>
              </w:rPr>
              <w:t>основного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A" w:rsidRPr="00A77524" w:rsidRDefault="00D3782A" w:rsidP="00ED2E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524">
              <w:rPr>
                <w:rFonts w:ascii="Times New Roman" w:hAnsi="Times New Roman"/>
                <w:sz w:val="18"/>
                <w:szCs w:val="18"/>
              </w:rPr>
              <w:t>Наименование непосредственного результата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A" w:rsidRPr="00A77524" w:rsidRDefault="00D3782A" w:rsidP="00ED2E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524">
              <w:rPr>
                <w:rFonts w:ascii="Times New Roman" w:hAnsi="Times New Roman"/>
                <w:sz w:val="18"/>
                <w:szCs w:val="18"/>
              </w:rPr>
              <w:t>Плановое значение</w:t>
            </w:r>
          </w:p>
          <w:p w:rsidR="00D3782A" w:rsidRPr="00A77524" w:rsidRDefault="00D3782A" w:rsidP="00ED2E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524">
              <w:rPr>
                <w:rFonts w:ascii="Times New Roman" w:hAnsi="Times New Roman"/>
                <w:sz w:val="18"/>
                <w:szCs w:val="18"/>
              </w:rPr>
              <w:t>(на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A" w:rsidRPr="00A77524" w:rsidRDefault="00D3782A" w:rsidP="00ED2E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524">
              <w:rPr>
                <w:rFonts w:ascii="Times New Roman" w:hAnsi="Times New Roman"/>
                <w:sz w:val="18"/>
                <w:szCs w:val="18"/>
              </w:rPr>
              <w:t>Фактически достигнутое в отчетном периоде значение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A" w:rsidRPr="00A77524" w:rsidRDefault="00D3782A" w:rsidP="00ED2E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524">
              <w:rPr>
                <w:rFonts w:ascii="Times New Roman" w:hAnsi="Times New Roman"/>
                <w:sz w:val="18"/>
                <w:szCs w:val="18"/>
              </w:rPr>
              <w:t>Уровень достижения планового значения  (в процентах)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A" w:rsidRPr="00A77524" w:rsidRDefault="00D3782A" w:rsidP="00ED2E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524">
              <w:rPr>
                <w:rFonts w:ascii="Times New Roman" w:hAnsi="Times New Roman"/>
                <w:sz w:val="18"/>
                <w:szCs w:val="18"/>
              </w:rPr>
              <w:t xml:space="preserve">Причина </w:t>
            </w:r>
            <w:proofErr w:type="gramStart"/>
            <w:r w:rsidRPr="00A77524">
              <w:rPr>
                <w:rFonts w:ascii="Times New Roman" w:hAnsi="Times New Roman"/>
                <w:sz w:val="18"/>
                <w:szCs w:val="18"/>
              </w:rPr>
              <w:t>возможного</w:t>
            </w:r>
            <w:proofErr w:type="gramEnd"/>
            <w:r w:rsidRPr="00A775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77524">
              <w:rPr>
                <w:rFonts w:ascii="Times New Roman" w:hAnsi="Times New Roman"/>
                <w:sz w:val="18"/>
                <w:szCs w:val="18"/>
              </w:rPr>
              <w:t>недостижения</w:t>
            </w:r>
            <w:proofErr w:type="spellEnd"/>
          </w:p>
        </w:tc>
      </w:tr>
      <w:tr w:rsidR="00B25A31" w:rsidRPr="00557B8D" w:rsidTr="008F57DC">
        <w:trPr>
          <w:trHeight w:val="261"/>
          <w:tblCellSpacing w:w="5" w:type="nil"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1" w:rsidRPr="00557B8D" w:rsidRDefault="00B25A31" w:rsidP="00B25A3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B8D">
              <w:rPr>
                <w:rFonts w:ascii="Times New Roman" w:hAnsi="Times New Roman"/>
                <w:sz w:val="20"/>
                <w:szCs w:val="20"/>
              </w:rPr>
              <w:t>Муниципальная программа "Повышение эффективности управления муниципальными финансами»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01" w:rsidRPr="00557B8D" w:rsidRDefault="00125201" w:rsidP="00125201">
            <w:pPr>
              <w:pStyle w:val="Style3"/>
              <w:widowControl/>
              <w:jc w:val="center"/>
              <w:rPr>
                <w:sz w:val="18"/>
                <w:szCs w:val="18"/>
              </w:rPr>
            </w:pPr>
            <w:r w:rsidRPr="00557B8D">
              <w:rPr>
                <w:sz w:val="18"/>
                <w:szCs w:val="18"/>
              </w:rPr>
              <w:t>Повышение эффективности муниципальной службы и результативности профессиональной служебной деятельности муниципальных служащих;</w:t>
            </w:r>
          </w:p>
          <w:p w:rsidR="00125201" w:rsidRPr="00557B8D" w:rsidRDefault="00125201" w:rsidP="001252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8D">
              <w:rPr>
                <w:rFonts w:ascii="Times New Roman" w:hAnsi="Times New Roman" w:cs="Times New Roman"/>
                <w:sz w:val="18"/>
                <w:szCs w:val="18"/>
              </w:rPr>
              <w:t>повышение качества и доступности предоставления муниципальных услуг;</w:t>
            </w:r>
          </w:p>
          <w:p w:rsidR="00125201" w:rsidRPr="00557B8D" w:rsidRDefault="00125201" w:rsidP="001252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8D">
              <w:rPr>
                <w:rFonts w:ascii="Times New Roman" w:hAnsi="Times New Roman" w:cs="Times New Roman"/>
                <w:sz w:val="18"/>
                <w:szCs w:val="18"/>
              </w:rPr>
              <w:t>обеспечение открытости и прозрачности муниципальной службы;</w:t>
            </w:r>
          </w:p>
          <w:p w:rsidR="00B25A31" w:rsidRPr="00557B8D" w:rsidRDefault="00125201" w:rsidP="00125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B8D">
              <w:rPr>
                <w:rFonts w:ascii="Times New Roman" w:hAnsi="Times New Roman"/>
                <w:sz w:val="18"/>
                <w:szCs w:val="18"/>
              </w:rPr>
              <w:t xml:space="preserve">решение общегосударственных вопросов;                                                                   совершенствование системы муниципального управления и обеспечение </w:t>
            </w:r>
            <w:proofErr w:type="gramStart"/>
            <w:r w:rsidRPr="00557B8D">
              <w:rPr>
                <w:rFonts w:ascii="Times New Roman" w:hAnsi="Times New Roman"/>
                <w:sz w:val="18"/>
                <w:szCs w:val="18"/>
              </w:rPr>
              <w:t>контроля за</w:t>
            </w:r>
            <w:proofErr w:type="gramEnd"/>
            <w:r w:rsidRPr="00557B8D">
              <w:rPr>
                <w:rFonts w:ascii="Times New Roman" w:hAnsi="Times New Roman"/>
                <w:sz w:val="18"/>
                <w:szCs w:val="18"/>
              </w:rPr>
              <w:t xml:space="preserve"> соблюдением бюджетного законодательства и законодательства в сфере закупок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1" w:rsidRPr="00557B8D" w:rsidRDefault="00B25A31" w:rsidP="00ED2E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7B8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4225,3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1" w:rsidRPr="00557B8D" w:rsidRDefault="00B25A31" w:rsidP="00ED2E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B8D">
              <w:rPr>
                <w:rFonts w:ascii="Times New Roman" w:hAnsi="Times New Roman"/>
                <w:sz w:val="20"/>
                <w:szCs w:val="20"/>
              </w:rPr>
              <w:t>4224,5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1" w:rsidRPr="00557B8D" w:rsidRDefault="00B25A31" w:rsidP="00ED2E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B8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01" w:rsidRPr="00557B8D" w:rsidRDefault="00CC6A72" w:rsidP="0012520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реализация</w:t>
            </w:r>
            <w:r w:rsidRPr="00557B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программы                            </w:t>
            </w:r>
            <w:r w:rsidR="00125201" w:rsidRPr="00557B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признана </w:t>
            </w:r>
            <w:r w:rsidRPr="00557B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Эффективн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ая</w:t>
            </w:r>
          </w:p>
          <w:p w:rsidR="00B25A31" w:rsidRPr="00557B8D" w:rsidRDefault="00B25A31" w:rsidP="00ED2E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1FE" w:rsidRPr="00557B8D" w:rsidTr="008F57DC">
        <w:trPr>
          <w:trHeight w:val="261"/>
          <w:tblCellSpacing w:w="5" w:type="nil"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FE" w:rsidRPr="00557B8D" w:rsidRDefault="006511FE" w:rsidP="008F57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B8D">
              <w:rPr>
                <w:rFonts w:ascii="Times New Roman" w:hAnsi="Times New Roman"/>
                <w:bCs/>
                <w:sz w:val="18"/>
                <w:szCs w:val="18"/>
              </w:rPr>
              <w:t>Муниципальная программа</w:t>
            </w:r>
            <w:r w:rsidR="008F57DC" w:rsidRPr="00557B8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8F57DC" w:rsidRPr="00557B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25A31" w:rsidRPr="00557B8D">
              <w:rPr>
                <w:rFonts w:ascii="Times New Roman" w:hAnsi="Times New Roman"/>
                <w:sz w:val="20"/>
                <w:szCs w:val="20"/>
              </w:rPr>
              <w:t xml:space="preserve">«Защита  населения  и территорий от чрезвычайных ситуаций,  обеспечение  пожарной безопасности и безопасности людей  на   водных  объектах  на  территории   Арбатского     </w:t>
            </w:r>
            <w:r w:rsidR="00B25A31" w:rsidRPr="00557B8D">
              <w:rPr>
                <w:rFonts w:ascii="Times New Roman" w:hAnsi="Times New Roman"/>
                <w:sz w:val="20"/>
                <w:szCs w:val="20"/>
              </w:rPr>
              <w:lastRenderedPageBreak/>
              <w:t>сельсовета»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FE" w:rsidRPr="00557B8D" w:rsidRDefault="00D74EC2" w:rsidP="00D74E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B8D">
              <w:rPr>
                <w:rFonts w:ascii="Times New Roman" w:hAnsi="Times New Roman"/>
                <w:sz w:val="18"/>
                <w:szCs w:val="18"/>
              </w:rPr>
              <w:lastRenderedPageBreak/>
              <w:t>С</w:t>
            </w:r>
            <w:r w:rsidR="00125201" w:rsidRPr="00557B8D">
              <w:rPr>
                <w:rFonts w:ascii="Times New Roman" w:hAnsi="Times New Roman"/>
                <w:sz w:val="18"/>
                <w:szCs w:val="18"/>
              </w:rPr>
              <w:t xml:space="preserve">оздание необходимых условий для обеспечения пожарной безопасности, защиты жизни и здоровья граждан, </w:t>
            </w:r>
            <w:r w:rsidRPr="00557B8D">
              <w:rPr>
                <w:rFonts w:ascii="Times New Roman" w:hAnsi="Times New Roman"/>
                <w:sz w:val="18"/>
                <w:szCs w:val="18"/>
              </w:rPr>
              <w:t>эффективности системы подготовки специалистов и населения к действиям при пожарах</w:t>
            </w:r>
            <w:proofErr w:type="gramStart"/>
            <w:r w:rsidRPr="00557B8D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557B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125201" w:rsidRPr="00557B8D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="00125201" w:rsidRPr="00557B8D">
              <w:rPr>
                <w:rFonts w:ascii="Times New Roman" w:hAnsi="Times New Roman"/>
                <w:sz w:val="18"/>
                <w:szCs w:val="18"/>
              </w:rPr>
              <w:t xml:space="preserve">снащение учреждений социальной сферы системами пожарной автоматики, увеличение видов и объемов аварийно-спасательных работ, улучшение работы по </w:t>
            </w:r>
            <w:r w:rsidR="00125201" w:rsidRPr="00557B8D">
              <w:rPr>
                <w:rFonts w:ascii="Times New Roman" w:hAnsi="Times New Roman"/>
                <w:sz w:val="18"/>
                <w:szCs w:val="18"/>
              </w:rPr>
              <w:lastRenderedPageBreak/>
              <w:t>предупреждению правонар</w:t>
            </w:r>
            <w:r w:rsidRPr="00557B8D">
              <w:rPr>
                <w:rFonts w:ascii="Times New Roman" w:hAnsi="Times New Roman"/>
                <w:sz w:val="18"/>
                <w:szCs w:val="18"/>
              </w:rPr>
              <w:t xml:space="preserve">ушений </w:t>
            </w:r>
            <w:r w:rsidR="00125201" w:rsidRPr="00557B8D">
              <w:rPr>
                <w:rFonts w:ascii="Times New Roman" w:hAnsi="Times New Roman"/>
                <w:sz w:val="18"/>
                <w:szCs w:val="18"/>
              </w:rPr>
              <w:t>на водных объектах, создание резервов (запасов) материальных ресурсов для ликвидации чрезвычайных ситуаций и в особый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FE" w:rsidRPr="00557B8D" w:rsidRDefault="00D74EC2" w:rsidP="00ED2E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B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121,2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FE" w:rsidRPr="00557B8D" w:rsidRDefault="00D74EC2" w:rsidP="00ED2E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B8D">
              <w:rPr>
                <w:rFonts w:ascii="Times New Roman" w:hAnsi="Times New Roman"/>
                <w:sz w:val="18"/>
                <w:szCs w:val="18"/>
              </w:rPr>
              <w:t>121,2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FE" w:rsidRPr="00557B8D" w:rsidRDefault="00D74EC2" w:rsidP="00ED2E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B8D">
              <w:rPr>
                <w:rFonts w:ascii="Times New Roman" w:hAnsi="Times New Roman"/>
                <w:sz w:val="18"/>
                <w:szCs w:val="18"/>
              </w:rPr>
              <w:t>100,</w:t>
            </w:r>
            <w:r w:rsidR="00512BB1" w:rsidRPr="00557B8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2" w:rsidRPr="00557B8D" w:rsidRDefault="00CC6A72" w:rsidP="00CC6A7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реализация</w:t>
            </w:r>
            <w:r w:rsidRPr="00557B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программы                            </w:t>
            </w:r>
            <w:r w:rsidRPr="00557B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признана Эффективн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ая</w:t>
            </w:r>
          </w:p>
          <w:p w:rsidR="006511FE" w:rsidRPr="00557B8D" w:rsidRDefault="006511FE" w:rsidP="00ED2E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EC2" w:rsidRPr="00557B8D" w:rsidTr="008F57DC">
        <w:trPr>
          <w:trHeight w:val="261"/>
          <w:tblCellSpacing w:w="5" w:type="nil"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C2" w:rsidRPr="00557B8D" w:rsidRDefault="00D74EC2" w:rsidP="00D74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B8D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Муниципальная программа «Развитие</w:t>
            </w:r>
          </w:p>
          <w:p w:rsidR="00D74EC2" w:rsidRPr="00557B8D" w:rsidRDefault="00D74EC2" w:rsidP="00D74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B8D">
              <w:rPr>
                <w:rFonts w:ascii="Times New Roman" w:hAnsi="Times New Roman"/>
                <w:sz w:val="18"/>
                <w:szCs w:val="18"/>
              </w:rPr>
              <w:t>дорожного      хозяйства      на    территории</w:t>
            </w:r>
          </w:p>
          <w:p w:rsidR="00D74EC2" w:rsidRPr="00557B8D" w:rsidRDefault="00D74EC2" w:rsidP="00D74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B8D">
              <w:rPr>
                <w:rFonts w:ascii="Times New Roman" w:hAnsi="Times New Roman"/>
                <w:sz w:val="18"/>
                <w:szCs w:val="18"/>
              </w:rPr>
              <w:t>Арбатского сельсовета»</w:t>
            </w:r>
          </w:p>
          <w:p w:rsidR="00D74EC2" w:rsidRPr="00557B8D" w:rsidRDefault="00D74EC2" w:rsidP="00D74E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C2" w:rsidRPr="00557B8D" w:rsidRDefault="00D74EC2" w:rsidP="00D74E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57B8D">
              <w:rPr>
                <w:rFonts w:ascii="Times New Roman" w:hAnsi="Times New Roman"/>
                <w:color w:val="1E1E1E"/>
                <w:sz w:val="18"/>
                <w:szCs w:val="18"/>
                <w:lang w:eastAsia="ru-RU"/>
              </w:rPr>
              <w:t xml:space="preserve">Обеспечение устойчивого функционирования  внутри поселковых дорог на территории Арбатского сельсовета, капитального ремонта существующих автомобильных дорог,                                                        развитие сети уличного освещения,                                                        эффективно содействующих развитию экономики, решению социальных проблем, повышение жизненного и культурного уровней населения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C2" w:rsidRPr="00557B8D" w:rsidRDefault="00D74EC2" w:rsidP="009C07F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7B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C2" w:rsidRPr="00557B8D" w:rsidRDefault="00D74EC2" w:rsidP="009C07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B8D">
              <w:rPr>
                <w:rFonts w:ascii="Times New Roman" w:hAnsi="Times New Roman"/>
                <w:sz w:val="18"/>
                <w:szCs w:val="18"/>
              </w:rPr>
              <w:t>1220,7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C2" w:rsidRPr="00557B8D" w:rsidRDefault="00D74EC2" w:rsidP="009C07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B8D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2" w:rsidRPr="00557B8D" w:rsidRDefault="00CC6A72" w:rsidP="00CC6A7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реализация</w:t>
            </w:r>
            <w:r w:rsidRPr="00557B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программы                            </w:t>
            </w:r>
            <w:r w:rsidRPr="00557B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признана Эффективн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ая</w:t>
            </w:r>
          </w:p>
          <w:p w:rsidR="00D74EC2" w:rsidRPr="00557B8D" w:rsidRDefault="00D74EC2" w:rsidP="009C07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7F6" w:rsidRPr="00557B8D" w:rsidTr="009C07F6">
        <w:trPr>
          <w:trHeight w:val="291"/>
          <w:tblCellSpacing w:w="5" w:type="nil"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F6" w:rsidRPr="00557B8D" w:rsidRDefault="009C07F6" w:rsidP="009C07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B8D">
              <w:rPr>
                <w:rFonts w:ascii="Times New Roman" w:hAnsi="Times New Roman"/>
                <w:sz w:val="18"/>
                <w:szCs w:val="18"/>
              </w:rPr>
              <w:t>Муниципальная программа «Регулирование</w:t>
            </w:r>
          </w:p>
          <w:p w:rsidR="009C07F6" w:rsidRPr="00557B8D" w:rsidRDefault="009C07F6" w:rsidP="009C07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B8D">
              <w:rPr>
                <w:rFonts w:ascii="Times New Roman" w:hAnsi="Times New Roman"/>
                <w:sz w:val="18"/>
                <w:szCs w:val="18"/>
              </w:rPr>
              <w:t>3емельных    и      имущественных  отношений</w:t>
            </w:r>
          </w:p>
          <w:p w:rsidR="009C07F6" w:rsidRPr="00557B8D" w:rsidRDefault="009C07F6" w:rsidP="009C07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B8D">
              <w:rPr>
                <w:rFonts w:ascii="Times New Roman" w:hAnsi="Times New Roman"/>
                <w:sz w:val="18"/>
                <w:szCs w:val="18"/>
              </w:rPr>
              <w:t>на территории Арбатского сельсовета»</w:t>
            </w:r>
          </w:p>
          <w:p w:rsidR="009C07F6" w:rsidRPr="00557B8D" w:rsidRDefault="009C07F6" w:rsidP="009C07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F6" w:rsidRPr="00557B8D" w:rsidRDefault="009C07F6" w:rsidP="00B23D0A">
            <w:pPr>
              <w:pStyle w:val="text3cl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57B8D">
              <w:rPr>
                <w:sz w:val="18"/>
                <w:szCs w:val="18"/>
              </w:rPr>
              <w:t>Создание условий для эффективного использованию земель поселения, вовлечение их в оборот и стимулирование инвестиционной деятельности на рынке недвижимости в интересах удовлетворения потребностей общества и граждан</w:t>
            </w:r>
            <w:proofErr w:type="gramStart"/>
            <w:r w:rsidRPr="00557B8D">
              <w:rPr>
                <w:sz w:val="18"/>
                <w:szCs w:val="18"/>
              </w:rPr>
              <w:t>.</w:t>
            </w:r>
            <w:proofErr w:type="gramEnd"/>
            <w:r w:rsidRPr="00557B8D">
              <w:rPr>
                <w:sz w:val="18"/>
                <w:szCs w:val="18"/>
              </w:rPr>
              <w:t xml:space="preserve"> </w:t>
            </w:r>
            <w:proofErr w:type="gramStart"/>
            <w:r w:rsidRPr="00557B8D">
              <w:rPr>
                <w:sz w:val="18"/>
                <w:szCs w:val="18"/>
              </w:rPr>
              <w:t>у</w:t>
            </w:r>
            <w:proofErr w:type="gramEnd"/>
            <w:r w:rsidRPr="00557B8D">
              <w:rPr>
                <w:sz w:val="18"/>
                <w:szCs w:val="18"/>
              </w:rPr>
              <w:t>правления и распоряжения муниципальным имуществом Арбатского сельсовета,</w:t>
            </w:r>
          </w:p>
          <w:p w:rsidR="009C07F6" w:rsidRPr="00557B8D" w:rsidRDefault="009C07F6" w:rsidP="00B23D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57B8D">
              <w:rPr>
                <w:rFonts w:ascii="Times New Roman" w:hAnsi="Times New Roman"/>
                <w:sz w:val="18"/>
                <w:szCs w:val="18"/>
              </w:rPr>
              <w:t>проведение межевых и кадастровых работ; рыночная оценка 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F6" w:rsidRPr="00557B8D" w:rsidRDefault="009C07F6" w:rsidP="009C07F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7B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F6" w:rsidRPr="00557B8D" w:rsidRDefault="009C07F6" w:rsidP="009C07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B8D">
              <w:rPr>
                <w:rFonts w:ascii="Times New Roman" w:hAnsi="Times New Roman"/>
                <w:sz w:val="18"/>
                <w:szCs w:val="18"/>
              </w:rPr>
              <w:t>45,5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F6" w:rsidRPr="00557B8D" w:rsidRDefault="009C07F6" w:rsidP="009C07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B8D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2" w:rsidRPr="00557B8D" w:rsidRDefault="00CC6A72" w:rsidP="00CC6A7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реализация</w:t>
            </w:r>
            <w:r w:rsidRPr="00557B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программы                            </w:t>
            </w:r>
            <w:r w:rsidRPr="00557B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признана Эффективн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ая</w:t>
            </w:r>
          </w:p>
          <w:p w:rsidR="009C07F6" w:rsidRPr="00557B8D" w:rsidRDefault="009C07F6" w:rsidP="009C07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7F6" w:rsidRPr="00557B8D" w:rsidTr="00A92FEF">
        <w:trPr>
          <w:trHeight w:val="291"/>
          <w:tblCellSpacing w:w="5" w:type="nil"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F6" w:rsidRPr="00557B8D" w:rsidRDefault="009C07F6" w:rsidP="009C07F6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B8D">
              <w:rPr>
                <w:rFonts w:ascii="Times New Roman" w:hAnsi="Times New Roman"/>
                <w:sz w:val="18"/>
                <w:szCs w:val="18"/>
              </w:rPr>
              <w:t>Муниципальная программа «Благоустройство»</w:t>
            </w:r>
          </w:p>
          <w:p w:rsidR="009C07F6" w:rsidRPr="00557B8D" w:rsidRDefault="009C07F6" w:rsidP="009C07F6">
            <w:pPr>
              <w:contextualSpacing/>
              <w:jc w:val="center"/>
              <w:rPr>
                <w:rStyle w:val="FontStyle12"/>
                <w:sz w:val="18"/>
                <w:szCs w:val="18"/>
              </w:rPr>
            </w:pPr>
            <w:r w:rsidRPr="00557B8D">
              <w:rPr>
                <w:rFonts w:ascii="Times New Roman" w:hAnsi="Times New Roman"/>
                <w:sz w:val="18"/>
                <w:szCs w:val="18"/>
              </w:rPr>
              <w:t>на  территории Арбатского сельсовета</w:t>
            </w:r>
          </w:p>
          <w:p w:rsidR="009C07F6" w:rsidRPr="00557B8D" w:rsidRDefault="009C07F6" w:rsidP="008F57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F6" w:rsidRPr="00557B8D" w:rsidRDefault="009C07F6" w:rsidP="005D2889">
            <w:pPr>
              <w:pStyle w:val="a5"/>
              <w:rPr>
                <w:bCs/>
              </w:rPr>
            </w:pPr>
            <w:r w:rsidRPr="00557B8D">
              <w:rPr>
                <w:rFonts w:ascii="Times New Roman" w:hAnsi="Times New Roman"/>
                <w:b w:val="0"/>
                <w:sz w:val="18"/>
                <w:szCs w:val="18"/>
              </w:rPr>
              <w:t>Развитие положительных тенденций в создании</w:t>
            </w:r>
            <w:r w:rsidRPr="00557B8D">
              <w:rPr>
                <w:rStyle w:val="apple-converted-space"/>
                <w:rFonts w:ascii="Times New Roman" w:hAnsi="Times New Roman"/>
                <w:b w:val="0"/>
                <w:sz w:val="18"/>
                <w:szCs w:val="18"/>
              </w:rPr>
              <w:t> </w:t>
            </w:r>
            <w:r w:rsidR="005D2889" w:rsidRPr="00557B8D">
              <w:rPr>
                <w:rFonts w:ascii="Times New Roman" w:hAnsi="Times New Roman"/>
                <w:b w:val="0"/>
                <w:sz w:val="18"/>
                <w:szCs w:val="18"/>
              </w:rPr>
              <w:t xml:space="preserve">благоприятной среды жизнедеятельности, </w:t>
            </w:r>
            <w:r w:rsidRPr="00557B8D">
              <w:rPr>
                <w:rFonts w:ascii="Times New Roman" w:hAnsi="Times New Roman"/>
                <w:b w:val="0"/>
                <w:sz w:val="18"/>
                <w:szCs w:val="18"/>
              </w:rPr>
              <w:t>повышение степ</w:t>
            </w:r>
            <w:r w:rsidR="005D2889" w:rsidRPr="00557B8D">
              <w:rPr>
                <w:rFonts w:ascii="Times New Roman" w:hAnsi="Times New Roman"/>
                <w:b w:val="0"/>
                <w:sz w:val="18"/>
                <w:szCs w:val="18"/>
              </w:rPr>
              <w:t>ени удовлетворенности населения уровнем благоустройства,</w:t>
            </w:r>
            <w:r w:rsidRPr="00557B8D">
              <w:rPr>
                <w:rStyle w:val="apple-converted-space"/>
                <w:rFonts w:ascii="Times New Roman" w:hAnsi="Times New Roman"/>
                <w:b w:val="0"/>
                <w:sz w:val="18"/>
                <w:szCs w:val="18"/>
              </w:rPr>
              <w:t> </w:t>
            </w:r>
            <w:r w:rsidRPr="00557B8D">
              <w:rPr>
                <w:rFonts w:ascii="Times New Roman" w:hAnsi="Times New Roman"/>
                <w:b w:val="0"/>
                <w:sz w:val="18"/>
                <w:szCs w:val="18"/>
              </w:rPr>
              <w:t>улучшение т</w:t>
            </w:r>
            <w:r w:rsidR="005D2889" w:rsidRPr="00557B8D">
              <w:rPr>
                <w:rFonts w:ascii="Times New Roman" w:hAnsi="Times New Roman"/>
                <w:b w:val="0"/>
                <w:sz w:val="18"/>
                <w:szCs w:val="18"/>
              </w:rPr>
              <w:t>ехнического состояния отдельных объектов  благоустройства,</w:t>
            </w:r>
            <w:r w:rsidRPr="00557B8D">
              <w:rPr>
                <w:rStyle w:val="apple-converted-space"/>
                <w:rFonts w:ascii="Times New Roman" w:hAnsi="Times New Roman"/>
                <w:b w:val="0"/>
                <w:sz w:val="18"/>
                <w:szCs w:val="18"/>
              </w:rPr>
              <w:t> </w:t>
            </w:r>
            <w:r w:rsidRPr="00557B8D">
              <w:rPr>
                <w:rFonts w:ascii="Times New Roman" w:hAnsi="Times New Roman"/>
                <w:b w:val="0"/>
                <w:sz w:val="18"/>
                <w:szCs w:val="18"/>
              </w:rPr>
              <w:t>улучшение санитарно</w:t>
            </w:r>
            <w:r w:rsidR="005D2889" w:rsidRPr="00557B8D">
              <w:rPr>
                <w:rFonts w:ascii="Times New Roman" w:hAnsi="Times New Roman"/>
                <w:b w:val="0"/>
                <w:sz w:val="18"/>
                <w:szCs w:val="18"/>
              </w:rPr>
              <w:t>го и экологического состояния  </w:t>
            </w:r>
            <w:r w:rsidRPr="00557B8D">
              <w:rPr>
                <w:rFonts w:ascii="Times New Roman" w:hAnsi="Times New Roman"/>
                <w:b w:val="0"/>
                <w:sz w:val="18"/>
                <w:szCs w:val="18"/>
              </w:rPr>
              <w:t>населен</w:t>
            </w:r>
            <w:r w:rsidR="005D2889" w:rsidRPr="00557B8D">
              <w:rPr>
                <w:rFonts w:ascii="Times New Roman" w:hAnsi="Times New Roman"/>
                <w:b w:val="0"/>
                <w:sz w:val="18"/>
                <w:szCs w:val="18"/>
              </w:rPr>
              <w:t xml:space="preserve">ных пунктов,  </w:t>
            </w:r>
            <w:r w:rsidRPr="00557B8D">
              <w:rPr>
                <w:rFonts w:ascii="Times New Roman" w:hAnsi="Times New Roman"/>
                <w:b w:val="0"/>
                <w:sz w:val="18"/>
                <w:szCs w:val="18"/>
              </w:rPr>
              <w:t>повышение уро</w:t>
            </w:r>
            <w:r w:rsidR="005D2889" w:rsidRPr="00557B8D">
              <w:rPr>
                <w:rFonts w:ascii="Times New Roman" w:hAnsi="Times New Roman"/>
                <w:b w:val="0"/>
                <w:sz w:val="18"/>
                <w:szCs w:val="18"/>
              </w:rPr>
              <w:t xml:space="preserve">вня эстетики населенных пунктов, </w:t>
            </w:r>
            <w:r w:rsidRPr="00557B8D">
              <w:rPr>
                <w:rFonts w:ascii="Times New Roman" w:hAnsi="Times New Roman"/>
                <w:b w:val="0"/>
                <w:sz w:val="18"/>
                <w:szCs w:val="18"/>
              </w:rPr>
              <w:t>привлечение молодого поколения к участию по</w:t>
            </w:r>
            <w:r w:rsidR="005D2889" w:rsidRPr="00557B8D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557B8D">
              <w:rPr>
                <w:rFonts w:ascii="Times New Roman" w:hAnsi="Times New Roman"/>
                <w:b w:val="0"/>
                <w:sz w:val="18"/>
                <w:szCs w:val="18"/>
              </w:rPr>
              <w:t>благоустройству населенных пунктов.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F6" w:rsidRPr="00557B8D" w:rsidRDefault="005D2889" w:rsidP="00A92F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B8D">
              <w:rPr>
                <w:rFonts w:ascii="Times New Roman" w:hAnsi="Times New Roman"/>
                <w:sz w:val="18"/>
                <w:szCs w:val="18"/>
              </w:rPr>
              <w:t>7289,5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F6" w:rsidRPr="00557B8D" w:rsidRDefault="005D2889" w:rsidP="00A92F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B8D">
              <w:rPr>
                <w:rFonts w:ascii="Times New Roman" w:hAnsi="Times New Roman"/>
                <w:sz w:val="18"/>
                <w:szCs w:val="18"/>
              </w:rPr>
              <w:t>7289,0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F6" w:rsidRPr="00557B8D" w:rsidRDefault="005D2889" w:rsidP="00A92F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B8D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2" w:rsidRPr="00557B8D" w:rsidRDefault="00CC6A72" w:rsidP="00CC6A7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реализация</w:t>
            </w:r>
            <w:r w:rsidRPr="00557B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программы                            </w:t>
            </w:r>
            <w:r w:rsidRPr="00557B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признана Эффективн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ая</w:t>
            </w:r>
          </w:p>
          <w:p w:rsidR="009C07F6" w:rsidRPr="00557B8D" w:rsidRDefault="009C07F6" w:rsidP="00ED2E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7F6" w:rsidRPr="00557B8D" w:rsidTr="00A92FEF">
        <w:trPr>
          <w:trHeight w:val="291"/>
          <w:tblCellSpacing w:w="5" w:type="nil"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89" w:rsidRPr="00557B8D" w:rsidRDefault="005D2889" w:rsidP="005D2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B8D">
              <w:rPr>
                <w:rFonts w:ascii="Times New Roman" w:hAnsi="Times New Roman"/>
                <w:sz w:val="18"/>
                <w:szCs w:val="18"/>
              </w:rPr>
              <w:t>Муниципальная  программа  «Культура в массы»</w:t>
            </w:r>
          </w:p>
          <w:p w:rsidR="009C07F6" w:rsidRPr="00557B8D" w:rsidRDefault="009C07F6" w:rsidP="005D28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89" w:rsidRPr="00557B8D" w:rsidRDefault="005D2889" w:rsidP="005D28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8D">
              <w:rPr>
                <w:rFonts w:ascii="Times New Roman" w:hAnsi="Times New Roman" w:cs="Times New Roman"/>
                <w:sz w:val="18"/>
                <w:szCs w:val="18"/>
              </w:rPr>
              <w:t>Обеспечение прав граждан на доступ к культурным ценностям,</w:t>
            </w:r>
          </w:p>
          <w:p w:rsidR="005D2889" w:rsidRPr="00557B8D" w:rsidRDefault="005D2889" w:rsidP="005D28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8D">
              <w:rPr>
                <w:rFonts w:ascii="Times New Roman" w:hAnsi="Times New Roman" w:cs="Times New Roman"/>
                <w:sz w:val="18"/>
                <w:szCs w:val="18"/>
              </w:rPr>
              <w:t>обеспечение свободы творчества и прав граждан на участие в культурной жизни;</w:t>
            </w:r>
          </w:p>
          <w:p w:rsidR="005D2889" w:rsidRPr="00557B8D" w:rsidRDefault="005D2889" w:rsidP="005D28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8D">
              <w:rPr>
                <w:rFonts w:ascii="Times New Roman" w:hAnsi="Times New Roman" w:cs="Times New Roman"/>
                <w:sz w:val="18"/>
                <w:szCs w:val="18"/>
              </w:rPr>
              <w:t>сохранение культурного наследия и единого культурного пространства,</w:t>
            </w:r>
          </w:p>
          <w:p w:rsidR="005D2889" w:rsidRPr="00557B8D" w:rsidRDefault="005D2889" w:rsidP="005D28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8D"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и развитие национальных культур, самодеятельного творчества, </w:t>
            </w:r>
            <w:r w:rsidRPr="00557B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молодых дарований,</w:t>
            </w:r>
          </w:p>
          <w:p w:rsidR="005D2889" w:rsidRPr="00557B8D" w:rsidRDefault="005D2889" w:rsidP="005D28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B8D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эффективной организации культурного досуга населения</w:t>
            </w:r>
          </w:p>
          <w:p w:rsidR="009C07F6" w:rsidRPr="00557B8D" w:rsidRDefault="009C07F6" w:rsidP="007A38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F6" w:rsidRPr="00557B8D" w:rsidRDefault="00666AE9" w:rsidP="00A92F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B8D">
              <w:rPr>
                <w:rFonts w:ascii="Times New Roman" w:hAnsi="Times New Roman"/>
                <w:sz w:val="18"/>
                <w:szCs w:val="18"/>
              </w:rPr>
              <w:lastRenderedPageBreak/>
              <w:t>20753,2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F6" w:rsidRPr="00557B8D" w:rsidRDefault="00557B8D" w:rsidP="00A92F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B8D">
              <w:rPr>
                <w:rFonts w:ascii="Times New Roman" w:hAnsi="Times New Roman"/>
                <w:sz w:val="18"/>
                <w:szCs w:val="18"/>
              </w:rPr>
              <w:t>20753,2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F6" w:rsidRPr="00557B8D" w:rsidRDefault="00666AE9" w:rsidP="00A92F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B8D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2" w:rsidRPr="00557B8D" w:rsidRDefault="00CC6A72" w:rsidP="00CC6A7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реализация</w:t>
            </w:r>
            <w:r w:rsidRPr="00557B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программы                            </w:t>
            </w:r>
            <w:r w:rsidRPr="00557B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признана Эффективн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ая</w:t>
            </w:r>
          </w:p>
          <w:p w:rsidR="009C07F6" w:rsidRPr="00557B8D" w:rsidRDefault="009C07F6" w:rsidP="00ED2E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6A72" w:rsidRPr="00557B8D" w:rsidTr="00544C94">
        <w:trPr>
          <w:trHeight w:val="291"/>
          <w:tblCellSpacing w:w="5" w:type="nil"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2" w:rsidRPr="00557B8D" w:rsidRDefault="00CC6A72" w:rsidP="008F57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B8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Муниципальная программа  </w:t>
            </w:r>
            <w:r w:rsidRPr="00557B8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«Социальная поддержка граждан Арбатского сельсовета»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2" w:rsidRPr="00557B8D" w:rsidRDefault="00CC6A72" w:rsidP="00182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57B8D">
              <w:rPr>
                <w:rFonts w:ascii="Times New Roman" w:hAnsi="Times New Roman"/>
                <w:bCs/>
                <w:sz w:val="18"/>
                <w:szCs w:val="18"/>
              </w:rPr>
              <w:t>Исполнение обязательств по оказанию мер социальной поддержки отдельным категориям граждан (доплата к пенсии, работников муниципальных организаций культуры, работающих и проживающих в сельских населенных пунктах</w:t>
            </w:r>
            <w:proofErr w:type="gramStart"/>
            <w:r w:rsidRPr="00557B8D">
              <w:rPr>
                <w:rFonts w:ascii="Times New Roman" w:hAnsi="Times New Roman"/>
                <w:bCs/>
                <w:sz w:val="18"/>
                <w:szCs w:val="18"/>
              </w:rPr>
              <w:t xml:space="preserve"> )</w:t>
            </w:r>
            <w:proofErr w:type="gramEnd"/>
          </w:p>
          <w:p w:rsidR="00CC6A72" w:rsidRPr="00557B8D" w:rsidRDefault="00CC6A72" w:rsidP="00182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2" w:rsidRPr="00557B8D" w:rsidRDefault="00CC6A72" w:rsidP="009D652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7B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2" w:rsidRPr="00557B8D" w:rsidRDefault="00CC6A72" w:rsidP="00ED2E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B8D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2" w:rsidRPr="00557B8D" w:rsidRDefault="00CC6A72" w:rsidP="00ED2E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B8D"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2" w:rsidRDefault="00CC6A72" w:rsidP="00CC6A72">
            <w:pPr>
              <w:jc w:val="center"/>
            </w:pPr>
            <w:r w:rsidRPr="00B65F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реализация программы                            признана Эффективная</w:t>
            </w:r>
          </w:p>
        </w:tc>
      </w:tr>
      <w:tr w:rsidR="00CC6A72" w:rsidRPr="00182FA2" w:rsidTr="00544C94">
        <w:trPr>
          <w:trHeight w:val="291"/>
          <w:tblCellSpacing w:w="5" w:type="nil"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2" w:rsidRPr="00557B8D" w:rsidRDefault="00CC6A72" w:rsidP="005C6B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B8D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</w:t>
            </w:r>
          </w:p>
          <w:p w:rsidR="00CC6A72" w:rsidRPr="00557B8D" w:rsidRDefault="00CC6A72" w:rsidP="005C6B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B8D">
              <w:rPr>
                <w:rFonts w:ascii="Times New Roman" w:hAnsi="Times New Roman"/>
                <w:sz w:val="18"/>
                <w:szCs w:val="18"/>
              </w:rPr>
              <w:t xml:space="preserve">физической      культуры    и     спорта     </w:t>
            </w:r>
            <w:proofErr w:type="gramStart"/>
            <w:r w:rsidRPr="00557B8D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</w:p>
          <w:p w:rsidR="00CC6A72" w:rsidRPr="00557B8D" w:rsidRDefault="00CC6A72" w:rsidP="005C6B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B8D">
              <w:rPr>
                <w:rFonts w:ascii="Times New Roman" w:hAnsi="Times New Roman"/>
                <w:sz w:val="18"/>
                <w:szCs w:val="18"/>
              </w:rPr>
              <w:t>Территории Арбатского сельсовета»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2" w:rsidRPr="00557B8D" w:rsidRDefault="00CC6A72" w:rsidP="005C6BCA">
            <w:pPr>
              <w:pStyle w:val="4"/>
              <w:rPr>
                <w:b w:val="0"/>
                <w:sz w:val="18"/>
                <w:szCs w:val="18"/>
              </w:rPr>
            </w:pPr>
            <w:r w:rsidRPr="00557B8D">
              <w:rPr>
                <w:b w:val="0"/>
                <w:sz w:val="18"/>
                <w:szCs w:val="18"/>
              </w:rPr>
              <w:t>Создание условий для эффективной организации спортивного досуга населения, проживающего на территории Арбатского сельсовета, обеспечить поощрение граждан за участие в спортивных мероприятиях, особенно у детей и молодежи, сохранение и развитие спортивного и духовного потенциала, поддерживать и развивать  занятий физической культурой и спортом, улучшение состояния здоровья сельского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2" w:rsidRPr="00557B8D" w:rsidRDefault="00CC6A72" w:rsidP="005C6B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B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2" w:rsidRPr="00557B8D" w:rsidRDefault="00CC6A72" w:rsidP="005C6B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6A72" w:rsidRPr="00557B8D" w:rsidRDefault="00CC6A72" w:rsidP="005C6B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B8D">
              <w:rPr>
                <w:rFonts w:ascii="Times New Roman" w:hAnsi="Times New Roman"/>
                <w:sz w:val="18"/>
                <w:szCs w:val="18"/>
              </w:rPr>
              <w:t>19,5</w:t>
            </w:r>
          </w:p>
          <w:p w:rsidR="00CC6A72" w:rsidRPr="00557B8D" w:rsidRDefault="00CC6A72" w:rsidP="005C6B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2" w:rsidRPr="00557B8D" w:rsidRDefault="00CC6A72" w:rsidP="005C6B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B8D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2" w:rsidRDefault="00CC6A72" w:rsidP="00CC6A72">
            <w:pPr>
              <w:jc w:val="center"/>
            </w:pPr>
            <w:r w:rsidRPr="00B65F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реализация программы                            признана Эффективная</w:t>
            </w:r>
          </w:p>
        </w:tc>
      </w:tr>
      <w:tr w:rsidR="00CC6A72" w:rsidRPr="00A77524" w:rsidTr="00544C94">
        <w:trPr>
          <w:trHeight w:val="291"/>
          <w:tblCellSpacing w:w="5" w:type="nil"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2" w:rsidRPr="00557B8D" w:rsidRDefault="00CC6A72" w:rsidP="009C07F6">
            <w:pPr>
              <w:tabs>
                <w:tab w:val="left" w:pos="4111"/>
                <w:tab w:val="left" w:pos="4536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B8D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Муниципальная программа  «Развитие</w:t>
            </w:r>
          </w:p>
          <w:p w:rsidR="00CC6A72" w:rsidRPr="00557B8D" w:rsidRDefault="00CC6A72" w:rsidP="009C07F6">
            <w:pPr>
              <w:tabs>
                <w:tab w:val="left" w:pos="4111"/>
                <w:tab w:val="left" w:pos="4536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B8D">
              <w:rPr>
                <w:rFonts w:ascii="Times New Roman" w:hAnsi="Times New Roman"/>
                <w:sz w:val="18"/>
                <w:szCs w:val="18"/>
              </w:rPr>
              <w:t xml:space="preserve">информационного   общества   </w:t>
            </w:r>
            <w:proofErr w:type="gramStart"/>
            <w:r w:rsidRPr="00557B8D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  <w:p w:rsidR="00CC6A72" w:rsidRPr="00557B8D" w:rsidRDefault="00CC6A72" w:rsidP="009C07F6">
            <w:pPr>
              <w:tabs>
                <w:tab w:val="left" w:pos="4111"/>
                <w:tab w:val="left" w:pos="453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7B8D">
              <w:rPr>
                <w:rFonts w:ascii="Times New Roman" w:hAnsi="Times New Roman"/>
                <w:sz w:val="18"/>
                <w:szCs w:val="18"/>
              </w:rPr>
              <w:t>Администрации Арбатского   сельсовета»</w:t>
            </w:r>
          </w:p>
          <w:p w:rsidR="00CC6A72" w:rsidRPr="00557B8D" w:rsidRDefault="00CC6A72" w:rsidP="009C07F6">
            <w:pPr>
              <w:tabs>
                <w:tab w:val="left" w:pos="4111"/>
                <w:tab w:val="left" w:pos="4536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2" w:rsidRPr="00557B8D" w:rsidRDefault="00CC6A72" w:rsidP="009C07F6">
            <w:pPr>
              <w:pStyle w:val="a5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57B8D">
              <w:rPr>
                <w:rFonts w:ascii="Times New Roman" w:hAnsi="Times New Roman"/>
                <w:b w:val="0"/>
                <w:sz w:val="18"/>
                <w:szCs w:val="18"/>
              </w:rPr>
              <w:t>Повышение эффективности системы государственного и муниципального управления в Арбатском сельсовете за счет использования информационно-коммуникационных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2" w:rsidRPr="00557B8D" w:rsidRDefault="00CC6A72" w:rsidP="00ED2E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7B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2" w:rsidRPr="00557B8D" w:rsidRDefault="00CC6A72" w:rsidP="00ED2E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B8D">
              <w:rPr>
                <w:rFonts w:ascii="Times New Roman" w:hAnsi="Times New Roman"/>
                <w:sz w:val="18"/>
                <w:szCs w:val="18"/>
              </w:rPr>
              <w:t>34,2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2" w:rsidRPr="00557B8D" w:rsidRDefault="00CC6A72" w:rsidP="00ED2E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B8D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2" w:rsidRDefault="00CC6A72" w:rsidP="00CC6A72">
            <w:pPr>
              <w:jc w:val="center"/>
            </w:pPr>
            <w:r w:rsidRPr="00B65F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реализация программы                            признана Эффективная</w:t>
            </w:r>
          </w:p>
        </w:tc>
      </w:tr>
      <w:tr w:rsidR="00666AE9" w:rsidRPr="00557B8D" w:rsidTr="008F57DC">
        <w:trPr>
          <w:trHeight w:val="291"/>
          <w:tblCellSpacing w:w="5" w:type="nil"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E9" w:rsidRPr="00557B8D" w:rsidRDefault="00666AE9" w:rsidP="000050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E9" w:rsidRPr="00557B8D" w:rsidRDefault="00666AE9" w:rsidP="000050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E9" w:rsidRPr="00557B8D" w:rsidRDefault="00666AE9" w:rsidP="00005052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7B8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fldChar w:fldCharType="begin"/>
            </w:r>
            <w:r w:rsidRPr="00557B8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instrText xml:space="preserve"> =SUM(ABOVE) </w:instrText>
            </w:r>
            <w:r w:rsidRPr="00557B8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fldChar w:fldCharType="separate"/>
            </w:r>
            <w:r w:rsidRPr="00557B8D"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eastAsia="ru-RU"/>
              </w:rPr>
              <w:t>34241,8</w:t>
            </w:r>
            <w:r w:rsidRPr="00557B8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E9" w:rsidRPr="00557B8D" w:rsidRDefault="00557B8D" w:rsidP="000050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7B8D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557B8D">
              <w:rPr>
                <w:rFonts w:ascii="Times New Roman" w:hAnsi="Times New Roman"/>
                <w:b/>
                <w:sz w:val="18"/>
                <w:szCs w:val="18"/>
              </w:rPr>
              <w:instrText xml:space="preserve"> =SUM(ABOVE) </w:instrText>
            </w:r>
            <w:r w:rsidRPr="00557B8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557B8D">
              <w:rPr>
                <w:rFonts w:ascii="Times New Roman" w:hAnsi="Times New Roman"/>
                <w:b/>
                <w:noProof/>
                <w:sz w:val="18"/>
                <w:szCs w:val="18"/>
              </w:rPr>
              <w:t>34239,8</w:t>
            </w:r>
            <w:r w:rsidRPr="00557B8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E9" w:rsidRPr="00557B8D" w:rsidRDefault="00557B8D" w:rsidP="000050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E9" w:rsidRPr="00557B8D" w:rsidRDefault="00666AE9" w:rsidP="000050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8F57DC" w:rsidRDefault="00B073FA" w:rsidP="00B61AEF">
      <w:pPr>
        <w:pStyle w:val="aff0"/>
        <w:tabs>
          <w:tab w:val="left" w:pos="-2268"/>
          <w:tab w:val="left" w:pos="-2127"/>
        </w:tabs>
        <w:ind w:right="-5"/>
        <w:rPr>
          <w:rFonts w:ascii="Times New Roman" w:hAnsi="Times New Roman"/>
          <w:szCs w:val="24"/>
        </w:rPr>
      </w:pPr>
      <w:r w:rsidRPr="009E0C06">
        <w:rPr>
          <w:rFonts w:ascii="Times New Roman" w:hAnsi="Times New Roman"/>
          <w:szCs w:val="24"/>
        </w:rPr>
        <w:tab/>
      </w:r>
    </w:p>
    <w:p w:rsidR="00A77524" w:rsidRPr="00557B8D" w:rsidRDefault="00557B8D" w:rsidP="00B61AEF">
      <w:pPr>
        <w:pStyle w:val="aff0"/>
        <w:tabs>
          <w:tab w:val="left" w:pos="-2268"/>
          <w:tab w:val="left" w:pos="-2127"/>
        </w:tabs>
        <w:ind w:right="-5"/>
        <w:rPr>
          <w:rFonts w:ascii="Times New Roman" w:hAnsi="Times New Roman"/>
          <w:sz w:val="24"/>
          <w:szCs w:val="24"/>
        </w:rPr>
      </w:pPr>
      <w:r w:rsidRPr="00557B8D">
        <w:rPr>
          <w:rFonts w:ascii="Times New Roman" w:hAnsi="Times New Roman"/>
          <w:sz w:val="24"/>
          <w:szCs w:val="24"/>
        </w:rPr>
        <w:t xml:space="preserve">          </w:t>
      </w:r>
      <w:r w:rsidR="003B2505" w:rsidRPr="00557B8D">
        <w:rPr>
          <w:rFonts w:ascii="Times New Roman" w:hAnsi="Times New Roman"/>
          <w:sz w:val="24"/>
          <w:szCs w:val="24"/>
        </w:rPr>
        <w:t>Оценка эффективности реализации муниципальных программ долгосрочного периода проводилась по Методике, утвержде</w:t>
      </w:r>
      <w:r w:rsidR="008F48DD" w:rsidRPr="00557B8D">
        <w:rPr>
          <w:rFonts w:ascii="Times New Roman" w:hAnsi="Times New Roman"/>
          <w:sz w:val="24"/>
          <w:szCs w:val="24"/>
        </w:rPr>
        <w:t xml:space="preserve">нной постановлением </w:t>
      </w:r>
      <w:r w:rsidR="00C456C6" w:rsidRPr="00557B8D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Арбатского сельсовета </w:t>
      </w:r>
      <w:proofErr w:type="spellStart"/>
      <w:r>
        <w:rPr>
          <w:rFonts w:ascii="Times New Roman" w:hAnsi="Times New Roman"/>
          <w:sz w:val="24"/>
          <w:szCs w:val="24"/>
        </w:rPr>
        <w:t>Таштыпского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Республики Хакасия</w:t>
      </w:r>
      <w:r w:rsidR="008F48DD" w:rsidRPr="00557B8D">
        <w:rPr>
          <w:rFonts w:ascii="Times New Roman" w:hAnsi="Times New Roman"/>
          <w:sz w:val="24"/>
          <w:szCs w:val="24"/>
        </w:rPr>
        <w:t xml:space="preserve"> </w:t>
      </w:r>
      <w:r w:rsidRPr="00557B8D">
        <w:rPr>
          <w:rFonts w:ascii="Times New Roman" w:hAnsi="Times New Roman"/>
          <w:bCs/>
          <w:sz w:val="24"/>
          <w:szCs w:val="24"/>
        </w:rPr>
        <w:t xml:space="preserve"> № 159</w:t>
      </w:r>
      <w:r w:rsidR="00C456C6" w:rsidRPr="00557B8D">
        <w:rPr>
          <w:rFonts w:ascii="Times New Roman" w:hAnsi="Times New Roman"/>
          <w:bCs/>
          <w:sz w:val="24"/>
          <w:szCs w:val="24"/>
        </w:rPr>
        <w:t xml:space="preserve"> от </w:t>
      </w:r>
      <w:r w:rsidRPr="00557B8D">
        <w:rPr>
          <w:rFonts w:ascii="Times New Roman" w:hAnsi="Times New Roman"/>
          <w:bCs/>
          <w:sz w:val="24"/>
          <w:szCs w:val="24"/>
        </w:rPr>
        <w:t>13</w:t>
      </w:r>
      <w:r w:rsidR="00C456C6" w:rsidRPr="00557B8D">
        <w:rPr>
          <w:rFonts w:ascii="Times New Roman" w:hAnsi="Times New Roman"/>
          <w:bCs/>
          <w:sz w:val="24"/>
          <w:szCs w:val="24"/>
        </w:rPr>
        <w:t>.</w:t>
      </w:r>
      <w:r w:rsidRPr="00557B8D">
        <w:rPr>
          <w:rFonts w:ascii="Times New Roman" w:hAnsi="Times New Roman"/>
          <w:bCs/>
          <w:sz w:val="24"/>
          <w:szCs w:val="24"/>
        </w:rPr>
        <w:t>12</w:t>
      </w:r>
      <w:r w:rsidR="00C456C6" w:rsidRPr="00557B8D">
        <w:rPr>
          <w:rFonts w:ascii="Times New Roman" w:hAnsi="Times New Roman"/>
          <w:bCs/>
          <w:sz w:val="24"/>
          <w:szCs w:val="24"/>
        </w:rPr>
        <w:t>.201</w:t>
      </w:r>
      <w:r w:rsidRPr="00557B8D">
        <w:rPr>
          <w:rFonts w:ascii="Times New Roman" w:hAnsi="Times New Roman"/>
          <w:bCs/>
          <w:sz w:val="24"/>
          <w:szCs w:val="24"/>
        </w:rPr>
        <w:t>9</w:t>
      </w:r>
      <w:r w:rsidR="00C456C6" w:rsidRPr="00557B8D">
        <w:rPr>
          <w:rFonts w:ascii="Times New Roman" w:hAnsi="Times New Roman"/>
          <w:bCs/>
          <w:sz w:val="24"/>
          <w:szCs w:val="24"/>
        </w:rPr>
        <w:t xml:space="preserve"> </w:t>
      </w:r>
      <w:r w:rsidRPr="00557B8D">
        <w:rPr>
          <w:rFonts w:ascii="Times New Roman" w:hAnsi="Times New Roman"/>
          <w:bCs/>
          <w:sz w:val="24"/>
          <w:szCs w:val="24"/>
        </w:rPr>
        <w:t xml:space="preserve">«Об утверждении порядка  разработки, утверждения, реализации и оценки </w:t>
      </w:r>
      <w:r w:rsidRPr="00557B8D">
        <w:rPr>
          <w:rFonts w:ascii="Times New Roman" w:hAnsi="Times New Roman"/>
          <w:sz w:val="24"/>
          <w:szCs w:val="24"/>
        </w:rPr>
        <w:t>эффективности</w:t>
      </w:r>
      <w:r w:rsidRPr="00557B8D">
        <w:rPr>
          <w:rFonts w:ascii="Times New Roman" w:hAnsi="Times New Roman"/>
          <w:bCs/>
          <w:sz w:val="24"/>
          <w:szCs w:val="24"/>
        </w:rPr>
        <w:t xml:space="preserve"> муниципальных программ  муниципального образования Арбатский сельсовет» </w:t>
      </w:r>
      <w:r w:rsidR="003B2505" w:rsidRPr="00557B8D">
        <w:rPr>
          <w:rFonts w:ascii="Times New Roman" w:hAnsi="Times New Roman"/>
          <w:sz w:val="24"/>
          <w:szCs w:val="24"/>
        </w:rPr>
        <w:t xml:space="preserve">на основании представленных отчетов по выполнению мероприятий программ. </w:t>
      </w:r>
    </w:p>
    <w:p w:rsidR="003B2505" w:rsidRPr="004067B1" w:rsidRDefault="003B2505" w:rsidP="002B170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067B1">
        <w:rPr>
          <w:rFonts w:ascii="Times New Roman" w:hAnsi="Times New Roman"/>
          <w:sz w:val="24"/>
          <w:szCs w:val="24"/>
        </w:rPr>
        <w:t>Основные критерии для оценки эффективности целевых программ:</w:t>
      </w:r>
    </w:p>
    <w:p w:rsidR="003B2505" w:rsidRPr="004067B1" w:rsidRDefault="003B2505" w:rsidP="00B61AEF">
      <w:pPr>
        <w:spacing w:after="0"/>
        <w:rPr>
          <w:rFonts w:ascii="Times New Roman" w:hAnsi="Times New Roman"/>
          <w:sz w:val="24"/>
          <w:szCs w:val="24"/>
        </w:rPr>
      </w:pPr>
      <w:r w:rsidRPr="004067B1">
        <w:rPr>
          <w:rFonts w:ascii="Times New Roman" w:hAnsi="Times New Roman"/>
          <w:sz w:val="24"/>
          <w:szCs w:val="24"/>
        </w:rPr>
        <w:t>- соответствие программы приоритетам развития поселения и актуальность индикаторов целей программы;</w:t>
      </w:r>
    </w:p>
    <w:p w:rsidR="003B2505" w:rsidRPr="004067B1" w:rsidRDefault="003B2505" w:rsidP="00B61AEF">
      <w:pPr>
        <w:spacing w:after="0"/>
        <w:rPr>
          <w:rFonts w:ascii="Times New Roman" w:hAnsi="Times New Roman"/>
          <w:sz w:val="24"/>
          <w:szCs w:val="24"/>
        </w:rPr>
      </w:pPr>
      <w:r w:rsidRPr="004067B1">
        <w:rPr>
          <w:rFonts w:ascii="Times New Roman" w:hAnsi="Times New Roman"/>
          <w:sz w:val="24"/>
          <w:szCs w:val="24"/>
        </w:rPr>
        <w:t>- адекватность комплекса мероприятий программы для достижения ее целей;</w:t>
      </w:r>
    </w:p>
    <w:p w:rsidR="003B2505" w:rsidRPr="004067B1" w:rsidRDefault="003B2505" w:rsidP="00B61AEF">
      <w:pPr>
        <w:spacing w:after="0"/>
        <w:rPr>
          <w:rFonts w:ascii="Times New Roman" w:hAnsi="Times New Roman"/>
          <w:sz w:val="24"/>
          <w:szCs w:val="24"/>
        </w:rPr>
      </w:pPr>
      <w:r w:rsidRPr="004067B1">
        <w:rPr>
          <w:rFonts w:ascii="Times New Roman" w:hAnsi="Times New Roman"/>
          <w:sz w:val="24"/>
          <w:szCs w:val="24"/>
        </w:rPr>
        <w:lastRenderedPageBreak/>
        <w:t>- выполнение запланированных мероприятий программы;</w:t>
      </w:r>
    </w:p>
    <w:p w:rsidR="003B2505" w:rsidRPr="004067B1" w:rsidRDefault="003B2505" w:rsidP="00B61AEF">
      <w:pPr>
        <w:spacing w:after="0"/>
        <w:rPr>
          <w:rFonts w:ascii="Times New Roman" w:hAnsi="Times New Roman"/>
          <w:sz w:val="24"/>
          <w:szCs w:val="24"/>
        </w:rPr>
      </w:pPr>
      <w:r w:rsidRPr="004067B1">
        <w:rPr>
          <w:rFonts w:ascii="Times New Roman" w:hAnsi="Times New Roman"/>
          <w:sz w:val="24"/>
          <w:szCs w:val="24"/>
        </w:rPr>
        <w:t>- выполнение плановых объемов финансирования программы;</w:t>
      </w:r>
    </w:p>
    <w:p w:rsidR="003B2505" w:rsidRPr="004067B1" w:rsidRDefault="003B2505" w:rsidP="00B61AEF">
      <w:pPr>
        <w:spacing w:after="0"/>
        <w:rPr>
          <w:rFonts w:ascii="Times New Roman" w:hAnsi="Times New Roman"/>
          <w:sz w:val="24"/>
          <w:szCs w:val="24"/>
        </w:rPr>
      </w:pPr>
      <w:r w:rsidRPr="004067B1">
        <w:rPr>
          <w:rFonts w:ascii="Times New Roman" w:hAnsi="Times New Roman"/>
          <w:sz w:val="24"/>
          <w:szCs w:val="24"/>
        </w:rPr>
        <w:t>- привлечение дополнительных сре</w:t>
      </w:r>
      <w:proofErr w:type="gramStart"/>
      <w:r w:rsidRPr="004067B1">
        <w:rPr>
          <w:rFonts w:ascii="Times New Roman" w:hAnsi="Times New Roman"/>
          <w:sz w:val="24"/>
          <w:szCs w:val="24"/>
        </w:rPr>
        <w:t>дств дл</w:t>
      </w:r>
      <w:proofErr w:type="gramEnd"/>
      <w:r w:rsidRPr="004067B1">
        <w:rPr>
          <w:rFonts w:ascii="Times New Roman" w:hAnsi="Times New Roman"/>
          <w:sz w:val="24"/>
          <w:szCs w:val="24"/>
        </w:rPr>
        <w:t>я реализации программы;</w:t>
      </w:r>
      <w:r w:rsidR="00DB25B7" w:rsidRPr="004067B1">
        <w:rPr>
          <w:rFonts w:ascii="Times New Roman" w:hAnsi="Times New Roman"/>
          <w:sz w:val="24"/>
          <w:szCs w:val="24"/>
        </w:rPr>
        <w:t xml:space="preserve">  </w:t>
      </w:r>
    </w:p>
    <w:p w:rsidR="003B2505" w:rsidRPr="004067B1" w:rsidRDefault="003B2505" w:rsidP="00B61AEF">
      <w:pPr>
        <w:spacing w:after="0"/>
        <w:rPr>
          <w:rFonts w:ascii="Times New Roman" w:hAnsi="Times New Roman"/>
          <w:sz w:val="24"/>
          <w:szCs w:val="24"/>
        </w:rPr>
      </w:pPr>
      <w:r w:rsidRPr="004067B1">
        <w:rPr>
          <w:rFonts w:ascii="Times New Roman" w:hAnsi="Times New Roman"/>
          <w:sz w:val="24"/>
          <w:szCs w:val="24"/>
        </w:rPr>
        <w:t>- достижение индикаторов целей программы;</w:t>
      </w:r>
    </w:p>
    <w:p w:rsidR="003B2505" w:rsidRPr="004067B1" w:rsidRDefault="003B2505" w:rsidP="00B61AEF">
      <w:pPr>
        <w:spacing w:after="0"/>
        <w:rPr>
          <w:rFonts w:ascii="Times New Roman" w:hAnsi="Times New Roman"/>
          <w:sz w:val="24"/>
          <w:szCs w:val="24"/>
        </w:rPr>
      </w:pPr>
      <w:r w:rsidRPr="004067B1">
        <w:rPr>
          <w:rFonts w:ascii="Times New Roman" w:hAnsi="Times New Roman"/>
          <w:sz w:val="24"/>
          <w:szCs w:val="24"/>
        </w:rPr>
        <w:t>- степень выполнения мероприятий программы;</w:t>
      </w:r>
    </w:p>
    <w:p w:rsidR="003B2505" w:rsidRPr="004067B1" w:rsidRDefault="003B2505" w:rsidP="00B61AEF">
      <w:pPr>
        <w:spacing w:after="0"/>
        <w:rPr>
          <w:rFonts w:ascii="Times New Roman" w:hAnsi="Times New Roman"/>
          <w:sz w:val="24"/>
          <w:szCs w:val="24"/>
        </w:rPr>
      </w:pPr>
      <w:r w:rsidRPr="004067B1">
        <w:rPr>
          <w:rFonts w:ascii="Times New Roman" w:hAnsi="Times New Roman"/>
          <w:sz w:val="24"/>
          <w:szCs w:val="24"/>
        </w:rPr>
        <w:t xml:space="preserve">- организация </w:t>
      </w:r>
      <w:proofErr w:type="gramStart"/>
      <w:r w:rsidRPr="004067B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067B1">
        <w:rPr>
          <w:rFonts w:ascii="Times New Roman" w:hAnsi="Times New Roman"/>
          <w:sz w:val="24"/>
          <w:szCs w:val="24"/>
        </w:rPr>
        <w:t xml:space="preserve"> реализацией программы, уровень динамики показателей экономической и общественной эффективности реализации программы.</w:t>
      </w:r>
    </w:p>
    <w:p w:rsidR="00730AF7" w:rsidRPr="004067B1" w:rsidRDefault="003B2505" w:rsidP="002B170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067B1">
        <w:rPr>
          <w:rFonts w:ascii="Times New Roman" w:hAnsi="Times New Roman"/>
          <w:sz w:val="24"/>
          <w:szCs w:val="24"/>
        </w:rPr>
        <w:t>В результате проведенного сводного анализа каждая муниципальная программа получила оценку выполнения контрольных показателей с учетом  критерия, весового коэффициента и присвоенной бальной оценки, а также процента финансирования, на основании которых сложилась качественная характеристика по этапам и общая комплексная оценка программ: эффективная и умеренно эффективная и неэффективная.</w:t>
      </w:r>
      <w:r w:rsidR="00730AF7" w:rsidRPr="004067B1">
        <w:rPr>
          <w:rFonts w:ascii="Times New Roman" w:hAnsi="Times New Roman"/>
          <w:sz w:val="24"/>
          <w:szCs w:val="24"/>
        </w:rPr>
        <w:t xml:space="preserve"> </w:t>
      </w:r>
    </w:p>
    <w:p w:rsidR="003B2505" w:rsidRPr="004067B1" w:rsidRDefault="00730AF7" w:rsidP="00B23D0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067B1">
        <w:rPr>
          <w:rFonts w:ascii="Times New Roman" w:hAnsi="Times New Roman"/>
          <w:b/>
          <w:sz w:val="24"/>
          <w:szCs w:val="24"/>
          <w:u w:val="single"/>
        </w:rPr>
        <w:t>На территори</w:t>
      </w:r>
      <w:r w:rsidR="00C456C6" w:rsidRPr="004067B1">
        <w:rPr>
          <w:rFonts w:ascii="Times New Roman" w:hAnsi="Times New Roman"/>
          <w:b/>
          <w:sz w:val="24"/>
          <w:szCs w:val="24"/>
          <w:u w:val="single"/>
        </w:rPr>
        <w:t xml:space="preserve">и </w:t>
      </w:r>
      <w:r w:rsidR="00557B8D">
        <w:rPr>
          <w:rFonts w:ascii="Times New Roman" w:hAnsi="Times New Roman"/>
          <w:b/>
          <w:sz w:val="24"/>
          <w:szCs w:val="24"/>
          <w:u w:val="single"/>
        </w:rPr>
        <w:t>Арбатского</w:t>
      </w:r>
      <w:r w:rsidR="009258DD" w:rsidRPr="004067B1">
        <w:rPr>
          <w:rFonts w:ascii="Times New Roman" w:hAnsi="Times New Roman"/>
          <w:b/>
          <w:sz w:val="24"/>
          <w:szCs w:val="24"/>
          <w:u w:val="single"/>
        </w:rPr>
        <w:t xml:space="preserve"> сельсовета в 202</w:t>
      </w:r>
      <w:r w:rsidR="00557B8D">
        <w:rPr>
          <w:rFonts w:ascii="Times New Roman" w:hAnsi="Times New Roman"/>
          <w:b/>
          <w:sz w:val="24"/>
          <w:szCs w:val="24"/>
          <w:u w:val="single"/>
        </w:rPr>
        <w:t>2</w:t>
      </w:r>
      <w:r w:rsidR="00104D6D" w:rsidRPr="004067B1">
        <w:rPr>
          <w:rFonts w:ascii="Times New Roman" w:hAnsi="Times New Roman"/>
          <w:b/>
          <w:sz w:val="24"/>
          <w:szCs w:val="24"/>
          <w:u w:val="single"/>
        </w:rPr>
        <w:t xml:space="preserve"> году </w:t>
      </w:r>
      <w:r w:rsidR="00B23D0A">
        <w:rPr>
          <w:rFonts w:ascii="Times New Roman" w:hAnsi="Times New Roman"/>
          <w:b/>
          <w:sz w:val="24"/>
          <w:szCs w:val="24"/>
          <w:u w:val="single"/>
        </w:rPr>
        <w:t xml:space="preserve">обеспечена реализация </w:t>
      </w:r>
      <w:r w:rsidR="00557B8D">
        <w:rPr>
          <w:rFonts w:ascii="Times New Roman" w:hAnsi="Times New Roman"/>
          <w:b/>
          <w:sz w:val="24"/>
          <w:szCs w:val="24"/>
          <w:u w:val="single"/>
        </w:rPr>
        <w:t>9</w:t>
      </w:r>
      <w:r w:rsidRPr="004067B1">
        <w:rPr>
          <w:rFonts w:ascii="Times New Roman" w:hAnsi="Times New Roman"/>
          <w:b/>
          <w:sz w:val="24"/>
          <w:szCs w:val="24"/>
          <w:u w:val="single"/>
        </w:rPr>
        <w:t xml:space="preserve"> муниципальных программ:</w:t>
      </w:r>
    </w:p>
    <w:p w:rsidR="00CC6A72" w:rsidRPr="00CC6A72" w:rsidRDefault="003B2505" w:rsidP="00CC6A72">
      <w:pPr>
        <w:pStyle w:val="a7"/>
        <w:numPr>
          <w:ilvl w:val="0"/>
          <w:numId w:val="45"/>
        </w:numPr>
        <w:ind w:left="0" w:firstLine="709"/>
        <w:jc w:val="both"/>
        <w:rPr>
          <w:b/>
        </w:rPr>
      </w:pPr>
      <w:r w:rsidRPr="00CC6A72">
        <w:rPr>
          <w:b/>
        </w:rPr>
        <w:t xml:space="preserve">Муниципальная программа </w:t>
      </w:r>
      <w:r w:rsidR="00557B8D" w:rsidRPr="00CC6A72">
        <w:t>«</w:t>
      </w:r>
      <w:r w:rsidR="00557B8D" w:rsidRPr="00CC6A72">
        <w:rPr>
          <w:b/>
        </w:rPr>
        <w:t xml:space="preserve">Повышение эффективности управления муниципальными финансами» </w:t>
      </w:r>
      <w:r w:rsidRPr="00CC6A72">
        <w:t>Фактическ</w:t>
      </w:r>
      <w:r w:rsidR="009258DD" w:rsidRPr="00CC6A72">
        <w:t>ое выполнение</w:t>
      </w:r>
      <w:r w:rsidR="001C5B37" w:rsidRPr="00CC6A72">
        <w:t xml:space="preserve">  программных мероприятий</w:t>
      </w:r>
      <w:r w:rsidR="009258DD" w:rsidRPr="00CC6A72">
        <w:t xml:space="preserve"> за 202</w:t>
      </w:r>
      <w:r w:rsidR="00557B8D" w:rsidRPr="00CC6A72">
        <w:t xml:space="preserve">2 год из </w:t>
      </w:r>
      <w:r w:rsidRPr="00CC6A72">
        <w:t>бюджета</w:t>
      </w:r>
      <w:r w:rsidR="00557B8D" w:rsidRPr="00CC6A72">
        <w:t xml:space="preserve"> Арбатского </w:t>
      </w:r>
      <w:r w:rsidR="00B23D0A" w:rsidRPr="00CC6A72">
        <w:t>сельсовета</w:t>
      </w:r>
      <w:r w:rsidRPr="00CC6A72">
        <w:t xml:space="preserve"> составило</w:t>
      </w:r>
      <w:r w:rsidR="001C5B37" w:rsidRPr="00CC6A72">
        <w:t xml:space="preserve"> м4224,5 </w:t>
      </w:r>
      <w:proofErr w:type="spellStart"/>
      <w:r w:rsidR="001C5B37" w:rsidRPr="00CC6A72">
        <w:t>тыс</w:t>
      </w:r>
      <w:proofErr w:type="gramStart"/>
      <w:r w:rsidR="001C5B37" w:rsidRPr="00CC6A72">
        <w:t>.р</w:t>
      </w:r>
      <w:proofErr w:type="gramEnd"/>
      <w:r w:rsidR="001C5B37" w:rsidRPr="00CC6A72">
        <w:t>уб</w:t>
      </w:r>
      <w:proofErr w:type="spellEnd"/>
      <w:r w:rsidR="001C5B37" w:rsidRPr="00CC6A72">
        <w:t>. или</w:t>
      </w:r>
      <w:r w:rsidR="008F57DC" w:rsidRPr="00CC6A72">
        <w:t xml:space="preserve"> </w:t>
      </w:r>
      <w:r w:rsidR="00557B8D" w:rsidRPr="00CC6A72">
        <w:t>10</w:t>
      </w:r>
      <w:r w:rsidR="008F57DC" w:rsidRPr="00CC6A72">
        <w:t>0</w:t>
      </w:r>
      <w:r w:rsidR="00557B8D" w:rsidRPr="00CC6A72">
        <w:t>,0</w:t>
      </w:r>
      <w:r w:rsidR="00F84FC2" w:rsidRPr="00CC6A72">
        <w:t>%</w:t>
      </w:r>
      <w:r w:rsidRPr="00CC6A72">
        <w:t xml:space="preserve"> от планового объем</w:t>
      </w:r>
      <w:r w:rsidR="001C5B37" w:rsidRPr="00CC6A72">
        <w:t>а</w:t>
      </w:r>
      <w:r w:rsidRPr="00CC6A72">
        <w:t xml:space="preserve"> финансирования</w:t>
      </w:r>
      <w:r w:rsidR="003A024D" w:rsidRPr="00CC6A72">
        <w:t xml:space="preserve">. </w:t>
      </w:r>
      <w:r w:rsidR="003A024D" w:rsidRPr="00CC6A72">
        <w:rPr>
          <w:color w:val="000000" w:themeColor="text1"/>
        </w:rPr>
        <w:t>Производилась оплата труда Главы, работников Центрального аппарата, работников хозяйственной группы</w:t>
      </w:r>
      <w:proofErr w:type="gramStart"/>
      <w:r w:rsidR="003A024D" w:rsidRPr="00CC6A72">
        <w:rPr>
          <w:color w:val="000000" w:themeColor="text1"/>
        </w:rPr>
        <w:t>.</w:t>
      </w:r>
      <w:proofErr w:type="gramEnd"/>
      <w:r w:rsidR="003A024D" w:rsidRPr="00CC6A72">
        <w:rPr>
          <w:color w:val="000000" w:themeColor="text1"/>
        </w:rPr>
        <w:t xml:space="preserve"> </w:t>
      </w:r>
      <w:proofErr w:type="gramStart"/>
      <w:r w:rsidR="003A024D" w:rsidRPr="00CC6A72">
        <w:rPr>
          <w:color w:val="000000" w:themeColor="text1"/>
        </w:rPr>
        <w:t>о</w:t>
      </w:r>
      <w:proofErr w:type="gramEnd"/>
      <w:r w:rsidR="003A024D" w:rsidRPr="00CC6A72">
        <w:rPr>
          <w:color w:val="000000" w:themeColor="text1"/>
        </w:rPr>
        <w:t>плачивались взносы во внебюджетные фонды</w:t>
      </w:r>
      <w:r w:rsidR="00D153C4" w:rsidRPr="00CC6A72">
        <w:t xml:space="preserve"> </w:t>
      </w:r>
      <w:r w:rsidR="00D153C4" w:rsidRPr="00CC6A72">
        <w:rPr>
          <w:color w:val="000000" w:themeColor="text1"/>
        </w:rPr>
        <w:t xml:space="preserve">  </w:t>
      </w:r>
      <w:r w:rsidR="00A77524" w:rsidRPr="00CC6A72">
        <w:t>Бальная оценка выполнения мероприятий  –</w:t>
      </w:r>
      <w:r w:rsidR="00F84FC2" w:rsidRPr="00CC6A72">
        <w:t xml:space="preserve"> </w:t>
      </w:r>
      <w:r w:rsidR="002446E5" w:rsidRPr="00CC6A72">
        <w:t>100</w:t>
      </w:r>
      <w:r w:rsidR="00F84FC2" w:rsidRPr="00CC6A72">
        <w:rPr>
          <w:color w:val="FF0000"/>
        </w:rPr>
        <w:t xml:space="preserve"> </w:t>
      </w:r>
      <w:r w:rsidR="00A77524" w:rsidRPr="00CC6A72">
        <w:t>баллов.</w:t>
      </w:r>
      <w:r w:rsidR="00B23D0A" w:rsidRPr="00CC6A72">
        <w:t xml:space="preserve"> </w:t>
      </w:r>
      <w:r w:rsidRPr="00CC6A72">
        <w:t xml:space="preserve">Программа </w:t>
      </w:r>
      <w:r w:rsidRPr="00CC6A72">
        <w:rPr>
          <w:color w:val="000000" w:themeColor="text1"/>
        </w:rPr>
        <w:t>эффективна</w:t>
      </w:r>
      <w:r w:rsidRPr="00CC6A72">
        <w:t xml:space="preserve">. </w:t>
      </w:r>
    </w:p>
    <w:p w:rsidR="003B2505" w:rsidRPr="00CC6A72" w:rsidRDefault="003B2505" w:rsidP="00D153C4">
      <w:pPr>
        <w:pStyle w:val="a7"/>
        <w:numPr>
          <w:ilvl w:val="0"/>
          <w:numId w:val="45"/>
        </w:numPr>
        <w:ind w:left="0" w:firstLine="709"/>
        <w:jc w:val="both"/>
        <w:rPr>
          <w:b/>
        </w:rPr>
      </w:pPr>
      <w:r w:rsidRPr="00CC6A72">
        <w:rPr>
          <w:b/>
        </w:rPr>
        <w:t>Муниципальная программа</w:t>
      </w:r>
      <w:r w:rsidR="00DD66CE" w:rsidRPr="00CC6A72">
        <w:t xml:space="preserve"> </w:t>
      </w:r>
      <w:r w:rsidR="00B23D0A" w:rsidRPr="00CC6A72">
        <w:rPr>
          <w:b/>
        </w:rPr>
        <w:t>«Защита  населения  и территорий от чрезвычайных ситуаций,  обеспечение  пожарной безопасности и безопасности людей  на   водных  объектах  на  территории   Арбатского     сельсовета»</w:t>
      </w:r>
      <w:r w:rsidR="002446E5" w:rsidRPr="00CC6A72">
        <w:t xml:space="preserve"> </w:t>
      </w:r>
      <w:r w:rsidRPr="00CC6A72">
        <w:t>Программа приня</w:t>
      </w:r>
      <w:r w:rsidR="00FC3AE6" w:rsidRPr="00CC6A72">
        <w:t xml:space="preserve">та на условиях </w:t>
      </w:r>
      <w:proofErr w:type="spellStart"/>
      <w:r w:rsidR="00FC3AE6" w:rsidRPr="00CC6A72">
        <w:t>софинансирования</w:t>
      </w:r>
      <w:proofErr w:type="spellEnd"/>
      <w:r w:rsidRPr="00CC6A72">
        <w:t>.</w:t>
      </w:r>
      <w:r w:rsidR="003A024D" w:rsidRPr="00CC6A72">
        <w:t xml:space="preserve"> Мероприятия по защите населения и территорий от чрезвычайных ситуаций природного и техногенного характера, гражданская оборона, первичные меры пожарной безопасности. </w:t>
      </w:r>
      <w:r w:rsidRPr="00CC6A72">
        <w:t xml:space="preserve"> </w:t>
      </w:r>
      <w:r w:rsidR="001C5B37" w:rsidRPr="00CC6A72">
        <w:t>Фактическое в</w:t>
      </w:r>
      <w:r w:rsidRPr="00CC6A72">
        <w:t>ыполнение</w:t>
      </w:r>
      <w:r w:rsidR="001C5B37" w:rsidRPr="00CC6A72">
        <w:t xml:space="preserve"> программных мероприятий</w:t>
      </w:r>
      <w:r w:rsidRPr="00CC6A72">
        <w:t xml:space="preserve"> </w:t>
      </w:r>
      <w:r w:rsidR="001C5B37" w:rsidRPr="00CC6A72">
        <w:t xml:space="preserve">за 2022 год из бюджета Арбатского сельсовета 121,5 </w:t>
      </w:r>
      <w:proofErr w:type="spellStart"/>
      <w:r w:rsidR="001C5B37" w:rsidRPr="00CC6A72">
        <w:t>тыс</w:t>
      </w:r>
      <w:proofErr w:type="gramStart"/>
      <w:r w:rsidR="001C5B37" w:rsidRPr="00CC6A72">
        <w:t>.р</w:t>
      </w:r>
      <w:proofErr w:type="gramEnd"/>
      <w:r w:rsidR="001C5B37" w:rsidRPr="00CC6A72">
        <w:t>уб</w:t>
      </w:r>
      <w:proofErr w:type="spellEnd"/>
      <w:r w:rsidR="001C5B37" w:rsidRPr="00CC6A72">
        <w:t xml:space="preserve"> или</w:t>
      </w:r>
      <w:r w:rsidR="002446E5" w:rsidRPr="00CC6A72">
        <w:t xml:space="preserve"> </w:t>
      </w:r>
      <w:r w:rsidR="005C6BCA" w:rsidRPr="00CC6A72">
        <w:t>100,0% от планового объем</w:t>
      </w:r>
      <w:r w:rsidR="001C5B37" w:rsidRPr="00CC6A72">
        <w:t>а</w:t>
      </w:r>
      <w:r w:rsidR="005C6BCA" w:rsidRPr="00CC6A72">
        <w:t xml:space="preserve"> финансирования. </w:t>
      </w:r>
      <w:r w:rsidRPr="00CC6A72">
        <w:t>Бальная оценка выполнения мероприятий  –</w:t>
      </w:r>
      <w:r w:rsidR="002446E5" w:rsidRPr="00CC6A72">
        <w:t xml:space="preserve"> 100</w:t>
      </w:r>
      <w:r w:rsidRPr="00CC6A72">
        <w:t xml:space="preserve"> баллов. </w:t>
      </w:r>
      <w:r w:rsidR="00DD66CE" w:rsidRPr="00CC6A72">
        <w:t xml:space="preserve"> Программа </w:t>
      </w:r>
      <w:r w:rsidR="00DD66CE" w:rsidRPr="00CC6A72">
        <w:rPr>
          <w:color w:val="000000" w:themeColor="text1"/>
        </w:rPr>
        <w:t>эффективна</w:t>
      </w:r>
      <w:r w:rsidR="001C5B37" w:rsidRPr="00CC6A72">
        <w:rPr>
          <w:color w:val="000000" w:themeColor="text1"/>
        </w:rPr>
        <w:t>.</w:t>
      </w:r>
    </w:p>
    <w:p w:rsidR="003B2505" w:rsidRPr="00CC6A72" w:rsidRDefault="003B2505" w:rsidP="00D153C4">
      <w:pPr>
        <w:pStyle w:val="afd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6A72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  <w:r w:rsidR="005C6BCA" w:rsidRPr="00CC6A72">
        <w:rPr>
          <w:rFonts w:ascii="Times New Roman" w:hAnsi="Times New Roman"/>
          <w:b/>
          <w:color w:val="000000"/>
          <w:sz w:val="24"/>
          <w:szCs w:val="24"/>
        </w:rPr>
        <w:t xml:space="preserve">«Развитие  дорожного хозяйства на территории Арбатского сельсовета» </w:t>
      </w:r>
      <w:r w:rsidR="001C5B37" w:rsidRPr="00CC6A72">
        <w:rPr>
          <w:rFonts w:ascii="Times New Roman" w:hAnsi="Times New Roman"/>
          <w:sz w:val="24"/>
          <w:szCs w:val="24"/>
        </w:rPr>
        <w:t>Фактическое в</w:t>
      </w:r>
      <w:r w:rsidRPr="00CC6A72">
        <w:rPr>
          <w:rFonts w:ascii="Times New Roman" w:hAnsi="Times New Roman"/>
          <w:sz w:val="24"/>
          <w:szCs w:val="24"/>
        </w:rPr>
        <w:t>ыполнение программны</w:t>
      </w:r>
      <w:r w:rsidR="006C0B5D" w:rsidRPr="00CC6A72">
        <w:rPr>
          <w:rFonts w:ascii="Times New Roman" w:hAnsi="Times New Roman"/>
          <w:sz w:val="24"/>
          <w:szCs w:val="24"/>
        </w:rPr>
        <w:t xml:space="preserve">х мероприятий </w:t>
      </w:r>
      <w:r w:rsidR="002446E5" w:rsidRPr="00CC6A72">
        <w:rPr>
          <w:rFonts w:ascii="Times New Roman" w:hAnsi="Times New Roman"/>
          <w:sz w:val="24"/>
          <w:szCs w:val="24"/>
        </w:rPr>
        <w:t xml:space="preserve">за 2022 год из бюджета Арбатского сельсовета составило </w:t>
      </w:r>
      <w:r w:rsidR="005C6BCA" w:rsidRPr="00CC6A72">
        <w:rPr>
          <w:rFonts w:ascii="Times New Roman" w:hAnsi="Times New Roman"/>
          <w:sz w:val="24"/>
          <w:szCs w:val="24"/>
        </w:rPr>
        <w:t>1220,7</w:t>
      </w:r>
      <w:r w:rsidR="002446E5" w:rsidRPr="00CC6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46E5" w:rsidRPr="00CC6A72">
        <w:rPr>
          <w:rFonts w:ascii="Times New Roman" w:hAnsi="Times New Roman"/>
          <w:sz w:val="24"/>
          <w:szCs w:val="24"/>
        </w:rPr>
        <w:t>тыс</w:t>
      </w:r>
      <w:proofErr w:type="gramStart"/>
      <w:r w:rsidR="002446E5" w:rsidRPr="00CC6A72">
        <w:rPr>
          <w:rFonts w:ascii="Times New Roman" w:hAnsi="Times New Roman"/>
          <w:sz w:val="24"/>
          <w:szCs w:val="24"/>
        </w:rPr>
        <w:t>.р</w:t>
      </w:r>
      <w:proofErr w:type="gramEnd"/>
      <w:r w:rsidR="002446E5" w:rsidRPr="00CC6A72">
        <w:rPr>
          <w:rFonts w:ascii="Times New Roman" w:hAnsi="Times New Roman"/>
          <w:sz w:val="24"/>
          <w:szCs w:val="24"/>
        </w:rPr>
        <w:t>уб</w:t>
      </w:r>
      <w:proofErr w:type="spellEnd"/>
      <w:r w:rsidR="002446E5" w:rsidRPr="00CC6A72">
        <w:rPr>
          <w:rFonts w:ascii="Times New Roman" w:hAnsi="Times New Roman"/>
          <w:sz w:val="24"/>
          <w:szCs w:val="24"/>
        </w:rPr>
        <w:t>.</w:t>
      </w:r>
      <w:r w:rsidR="001C5B37" w:rsidRPr="00CC6A72">
        <w:rPr>
          <w:rFonts w:ascii="Times New Roman" w:hAnsi="Times New Roman"/>
          <w:sz w:val="24"/>
          <w:szCs w:val="24"/>
        </w:rPr>
        <w:t xml:space="preserve"> или</w:t>
      </w:r>
      <w:r w:rsidRPr="00CC6A72">
        <w:rPr>
          <w:rFonts w:ascii="Times New Roman" w:hAnsi="Times New Roman"/>
          <w:sz w:val="24"/>
          <w:szCs w:val="24"/>
        </w:rPr>
        <w:t xml:space="preserve"> </w:t>
      </w:r>
      <w:r w:rsidR="001C5B37" w:rsidRPr="00CC6A72">
        <w:rPr>
          <w:rFonts w:ascii="Times New Roman" w:hAnsi="Times New Roman"/>
          <w:sz w:val="24"/>
          <w:szCs w:val="24"/>
        </w:rPr>
        <w:t xml:space="preserve">100,0% от планового объема финансирования </w:t>
      </w:r>
      <w:r w:rsidRPr="00CC6A72">
        <w:rPr>
          <w:rFonts w:ascii="Times New Roman" w:hAnsi="Times New Roman"/>
          <w:sz w:val="24"/>
          <w:szCs w:val="24"/>
        </w:rPr>
        <w:t xml:space="preserve">Бальная оценка выполнения мероприятий </w:t>
      </w:r>
      <w:r w:rsidRPr="00CC6A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62506" w:rsidRPr="00CC6A72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625C62" w:rsidRPr="00CC6A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C5B37" w:rsidRPr="00CC6A72">
        <w:rPr>
          <w:rFonts w:ascii="Times New Roman" w:hAnsi="Times New Roman"/>
          <w:color w:val="000000" w:themeColor="text1"/>
          <w:sz w:val="24"/>
          <w:szCs w:val="24"/>
        </w:rPr>
        <w:t>100</w:t>
      </w:r>
      <w:r w:rsidR="00062506" w:rsidRPr="00CC6A72">
        <w:rPr>
          <w:rFonts w:ascii="Times New Roman" w:hAnsi="Times New Roman"/>
          <w:color w:val="000000" w:themeColor="text1"/>
          <w:sz w:val="24"/>
          <w:szCs w:val="24"/>
        </w:rPr>
        <w:t xml:space="preserve"> балл</w:t>
      </w:r>
      <w:r w:rsidR="00FF369A" w:rsidRPr="00CC6A72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1C5B37" w:rsidRPr="00CC6A7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62506" w:rsidRPr="00CC6A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D66CE" w:rsidRPr="00CC6A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C5B37" w:rsidRPr="00CC6A72">
        <w:rPr>
          <w:rFonts w:ascii="Times New Roman" w:hAnsi="Times New Roman"/>
          <w:sz w:val="24"/>
          <w:szCs w:val="24"/>
        </w:rPr>
        <w:t xml:space="preserve">Программа </w:t>
      </w:r>
      <w:r w:rsidR="001C5B37" w:rsidRPr="00CC6A72">
        <w:rPr>
          <w:rFonts w:ascii="Times New Roman" w:hAnsi="Times New Roman"/>
          <w:color w:val="000000" w:themeColor="text1"/>
          <w:sz w:val="24"/>
          <w:szCs w:val="24"/>
        </w:rPr>
        <w:t>эффективна.</w:t>
      </w:r>
    </w:p>
    <w:p w:rsidR="001C5B37" w:rsidRPr="00CC6A72" w:rsidRDefault="00DD66CE" w:rsidP="001C5B3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C6A72">
        <w:rPr>
          <w:rFonts w:ascii="Times New Roman" w:hAnsi="Times New Roman"/>
          <w:sz w:val="24"/>
          <w:szCs w:val="24"/>
        </w:rPr>
        <w:t xml:space="preserve">       </w:t>
      </w:r>
      <w:r w:rsidR="001C5B37" w:rsidRPr="00CC6A72">
        <w:rPr>
          <w:rFonts w:ascii="Times New Roman" w:hAnsi="Times New Roman"/>
          <w:sz w:val="24"/>
          <w:szCs w:val="24"/>
        </w:rPr>
        <w:t xml:space="preserve">   </w:t>
      </w:r>
      <w:r w:rsidRPr="00CC6A72">
        <w:rPr>
          <w:rFonts w:ascii="Times New Roman" w:hAnsi="Times New Roman"/>
          <w:sz w:val="24"/>
          <w:szCs w:val="24"/>
        </w:rPr>
        <w:t xml:space="preserve">  </w:t>
      </w:r>
      <w:r w:rsidRPr="00CC6A72">
        <w:rPr>
          <w:rFonts w:ascii="Times New Roman" w:hAnsi="Times New Roman"/>
          <w:b/>
          <w:sz w:val="24"/>
          <w:szCs w:val="24"/>
        </w:rPr>
        <w:t xml:space="preserve">4.    </w:t>
      </w:r>
      <w:r w:rsidR="003B2505" w:rsidRPr="00CC6A72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  <w:r w:rsidRPr="00CC6A72">
        <w:rPr>
          <w:rFonts w:ascii="Times New Roman" w:hAnsi="Times New Roman"/>
          <w:b/>
          <w:sz w:val="24"/>
          <w:szCs w:val="24"/>
        </w:rPr>
        <w:t xml:space="preserve"> </w:t>
      </w:r>
      <w:r w:rsidR="001C5B37" w:rsidRPr="00CC6A72">
        <w:rPr>
          <w:rFonts w:ascii="Times New Roman" w:hAnsi="Times New Roman"/>
          <w:b/>
          <w:color w:val="000000"/>
          <w:sz w:val="24"/>
          <w:szCs w:val="24"/>
        </w:rPr>
        <w:t>«Регулирование 3емельных и       имущественных отношений     на       территории Арбатского сельсовета».</w:t>
      </w:r>
      <w:r w:rsidR="001C5B37" w:rsidRPr="00CC6A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5B37" w:rsidRPr="00CC6A72">
        <w:rPr>
          <w:rFonts w:ascii="Times New Roman" w:hAnsi="Times New Roman"/>
          <w:sz w:val="24"/>
          <w:szCs w:val="24"/>
        </w:rPr>
        <w:t xml:space="preserve">Фактическое выполнение программных мероприятий за 2022 год из бюджета Арбатского сельсовета 45,5 </w:t>
      </w:r>
      <w:proofErr w:type="spellStart"/>
      <w:r w:rsidR="001C5B37" w:rsidRPr="00CC6A72">
        <w:rPr>
          <w:rFonts w:ascii="Times New Roman" w:hAnsi="Times New Roman"/>
          <w:sz w:val="24"/>
          <w:szCs w:val="24"/>
        </w:rPr>
        <w:t>тыс</w:t>
      </w:r>
      <w:proofErr w:type="gramStart"/>
      <w:r w:rsidR="001C5B37" w:rsidRPr="00CC6A72">
        <w:rPr>
          <w:rFonts w:ascii="Times New Roman" w:hAnsi="Times New Roman"/>
          <w:sz w:val="24"/>
          <w:szCs w:val="24"/>
        </w:rPr>
        <w:t>.р</w:t>
      </w:r>
      <w:proofErr w:type="gramEnd"/>
      <w:r w:rsidR="001C5B37" w:rsidRPr="00CC6A72">
        <w:rPr>
          <w:rFonts w:ascii="Times New Roman" w:hAnsi="Times New Roman"/>
          <w:sz w:val="24"/>
          <w:szCs w:val="24"/>
        </w:rPr>
        <w:t>уб</w:t>
      </w:r>
      <w:proofErr w:type="spellEnd"/>
      <w:r w:rsidR="00CC6A72" w:rsidRPr="00CC6A72">
        <w:rPr>
          <w:rFonts w:ascii="Times New Roman" w:hAnsi="Times New Roman"/>
          <w:sz w:val="24"/>
          <w:szCs w:val="24"/>
        </w:rPr>
        <w:t>.</w:t>
      </w:r>
      <w:r w:rsidR="001C5B37" w:rsidRPr="00CC6A72">
        <w:rPr>
          <w:rFonts w:ascii="Times New Roman" w:hAnsi="Times New Roman"/>
          <w:sz w:val="24"/>
          <w:szCs w:val="24"/>
        </w:rPr>
        <w:t xml:space="preserve"> или 100,0% от планового объема финансирования. Бальная оценка выполнения мероприятий  – 100 баллов.  Программа </w:t>
      </w:r>
      <w:r w:rsidR="001C5B37" w:rsidRPr="00CC6A72">
        <w:rPr>
          <w:rFonts w:ascii="Times New Roman" w:hAnsi="Times New Roman"/>
          <w:color w:val="000000" w:themeColor="text1"/>
          <w:sz w:val="24"/>
          <w:szCs w:val="24"/>
        </w:rPr>
        <w:t xml:space="preserve">эффективна.                                                                                                                              </w:t>
      </w:r>
    </w:p>
    <w:p w:rsidR="001C5B37" w:rsidRPr="00CC6A72" w:rsidRDefault="001C5B37" w:rsidP="001C5B3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C6A72">
        <w:rPr>
          <w:rFonts w:ascii="Times New Roman" w:hAnsi="Times New Roman"/>
          <w:color w:val="000000" w:themeColor="text1"/>
          <w:sz w:val="24"/>
          <w:szCs w:val="24"/>
        </w:rPr>
        <w:t xml:space="preserve">              </w:t>
      </w:r>
      <w:r w:rsidR="00D153C4" w:rsidRPr="00CC6A72">
        <w:rPr>
          <w:rFonts w:ascii="Times New Roman" w:hAnsi="Times New Roman"/>
          <w:b/>
          <w:sz w:val="24"/>
          <w:szCs w:val="24"/>
        </w:rPr>
        <w:t xml:space="preserve">5.      </w:t>
      </w:r>
      <w:r w:rsidR="00CC3631" w:rsidRPr="00CC6A72">
        <w:rPr>
          <w:rFonts w:ascii="Times New Roman" w:hAnsi="Times New Roman"/>
          <w:b/>
          <w:sz w:val="24"/>
          <w:szCs w:val="24"/>
        </w:rPr>
        <w:t>Муниципальная программа</w:t>
      </w:r>
      <w:r w:rsidR="00D153C4" w:rsidRPr="00CC6A72">
        <w:rPr>
          <w:rFonts w:ascii="Times New Roman" w:hAnsi="Times New Roman"/>
          <w:b/>
          <w:sz w:val="24"/>
          <w:szCs w:val="24"/>
        </w:rPr>
        <w:t xml:space="preserve"> </w:t>
      </w:r>
      <w:r w:rsidRPr="00CC6A7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«Благоустройство на территории Арбатского сельсовета»</w:t>
      </w:r>
      <w:r w:rsidRPr="00CC6A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CC6A72">
        <w:rPr>
          <w:rFonts w:ascii="Times New Roman" w:hAnsi="Times New Roman"/>
          <w:sz w:val="24"/>
          <w:szCs w:val="24"/>
        </w:rPr>
        <w:t xml:space="preserve">Фактическое выполнение программных мероприятий за 2022 год из бюджета Арбатского сельсовета 7289,0 </w:t>
      </w:r>
      <w:proofErr w:type="spellStart"/>
      <w:r w:rsidRPr="00CC6A72">
        <w:rPr>
          <w:rFonts w:ascii="Times New Roman" w:hAnsi="Times New Roman"/>
          <w:sz w:val="24"/>
          <w:szCs w:val="24"/>
        </w:rPr>
        <w:t>тыс</w:t>
      </w:r>
      <w:proofErr w:type="gramStart"/>
      <w:r w:rsidRPr="00CC6A72">
        <w:rPr>
          <w:rFonts w:ascii="Times New Roman" w:hAnsi="Times New Roman"/>
          <w:sz w:val="24"/>
          <w:szCs w:val="24"/>
        </w:rPr>
        <w:t>.р</w:t>
      </w:r>
      <w:proofErr w:type="gramEnd"/>
      <w:r w:rsidRPr="00CC6A72">
        <w:rPr>
          <w:rFonts w:ascii="Times New Roman" w:hAnsi="Times New Roman"/>
          <w:sz w:val="24"/>
          <w:szCs w:val="24"/>
        </w:rPr>
        <w:t>уб</w:t>
      </w:r>
      <w:proofErr w:type="spellEnd"/>
      <w:r w:rsidR="00CC6A72" w:rsidRPr="00CC6A72">
        <w:rPr>
          <w:rFonts w:ascii="Times New Roman" w:hAnsi="Times New Roman"/>
          <w:sz w:val="24"/>
          <w:szCs w:val="24"/>
        </w:rPr>
        <w:t>.</w:t>
      </w:r>
      <w:r w:rsidRPr="00CC6A72">
        <w:rPr>
          <w:rFonts w:ascii="Times New Roman" w:hAnsi="Times New Roman"/>
          <w:sz w:val="24"/>
          <w:szCs w:val="24"/>
        </w:rPr>
        <w:t xml:space="preserve"> или 100,0% от планового объема финансирования. Бальная оценка выполнения мероприятий  – 100 баллов.  Программа </w:t>
      </w:r>
      <w:r w:rsidRPr="00CC6A72">
        <w:rPr>
          <w:rFonts w:ascii="Times New Roman" w:hAnsi="Times New Roman"/>
          <w:color w:val="000000" w:themeColor="text1"/>
          <w:sz w:val="24"/>
          <w:szCs w:val="24"/>
        </w:rPr>
        <w:t xml:space="preserve">эффективна.                                                                                                                              </w:t>
      </w:r>
    </w:p>
    <w:p w:rsidR="003A024D" w:rsidRPr="00CC6A72" w:rsidRDefault="001C5B37" w:rsidP="00CA1A8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C6A72">
        <w:rPr>
          <w:rFonts w:ascii="Times New Roman" w:hAnsi="Times New Roman"/>
          <w:b/>
          <w:sz w:val="24"/>
          <w:szCs w:val="24"/>
        </w:rPr>
        <w:lastRenderedPageBreak/>
        <w:t xml:space="preserve">           </w:t>
      </w:r>
      <w:r w:rsidR="00CA1A85" w:rsidRPr="00CC6A72">
        <w:rPr>
          <w:rFonts w:ascii="Times New Roman" w:hAnsi="Times New Roman"/>
          <w:b/>
          <w:sz w:val="24"/>
          <w:szCs w:val="24"/>
        </w:rPr>
        <w:t>6</w:t>
      </w:r>
      <w:r w:rsidR="00D153C4" w:rsidRPr="00CC6A72">
        <w:rPr>
          <w:rFonts w:ascii="Times New Roman" w:hAnsi="Times New Roman"/>
          <w:b/>
          <w:sz w:val="24"/>
          <w:szCs w:val="24"/>
        </w:rPr>
        <w:t>.</w:t>
      </w:r>
      <w:r w:rsidR="00CA1A85" w:rsidRPr="00CC6A72">
        <w:rPr>
          <w:rFonts w:ascii="Times New Roman" w:hAnsi="Times New Roman"/>
          <w:b/>
          <w:sz w:val="24"/>
          <w:szCs w:val="24"/>
        </w:rPr>
        <w:t xml:space="preserve">     </w:t>
      </w:r>
      <w:r w:rsidR="003148FA" w:rsidRPr="00CC6A72">
        <w:rPr>
          <w:rFonts w:ascii="Times New Roman" w:hAnsi="Times New Roman"/>
          <w:b/>
          <w:sz w:val="24"/>
          <w:szCs w:val="24"/>
        </w:rPr>
        <w:t>Муниципальная программа</w:t>
      </w:r>
      <w:r w:rsidR="00D153C4" w:rsidRPr="00CC6A72">
        <w:rPr>
          <w:rFonts w:ascii="Times New Roman" w:hAnsi="Times New Roman"/>
          <w:b/>
          <w:sz w:val="24"/>
          <w:szCs w:val="24"/>
        </w:rPr>
        <w:t xml:space="preserve"> </w:t>
      </w:r>
      <w:r w:rsidRPr="00CC6A7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«Культура в массы»  </w:t>
      </w:r>
      <w:r w:rsidRPr="00CC6A72">
        <w:rPr>
          <w:rFonts w:ascii="Times New Roman" w:hAnsi="Times New Roman"/>
          <w:sz w:val="24"/>
          <w:szCs w:val="24"/>
        </w:rPr>
        <w:t xml:space="preserve">Фактическое выполнение программных мероприятий за 2022 год из бюджета Арбатского сельсовета </w:t>
      </w:r>
      <w:r w:rsidR="003A024D" w:rsidRPr="00CC6A72">
        <w:rPr>
          <w:rFonts w:ascii="Times New Roman" w:hAnsi="Times New Roman"/>
          <w:sz w:val="24"/>
          <w:szCs w:val="24"/>
        </w:rPr>
        <w:t>20753,2</w:t>
      </w:r>
      <w:r w:rsidRPr="00CC6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A72">
        <w:rPr>
          <w:rFonts w:ascii="Times New Roman" w:hAnsi="Times New Roman"/>
          <w:sz w:val="24"/>
          <w:szCs w:val="24"/>
        </w:rPr>
        <w:t>тыс</w:t>
      </w:r>
      <w:proofErr w:type="gramStart"/>
      <w:r w:rsidRPr="00CC6A72">
        <w:rPr>
          <w:rFonts w:ascii="Times New Roman" w:hAnsi="Times New Roman"/>
          <w:sz w:val="24"/>
          <w:szCs w:val="24"/>
        </w:rPr>
        <w:t>.р</w:t>
      </w:r>
      <w:proofErr w:type="gramEnd"/>
      <w:r w:rsidRPr="00CC6A72">
        <w:rPr>
          <w:rFonts w:ascii="Times New Roman" w:hAnsi="Times New Roman"/>
          <w:sz w:val="24"/>
          <w:szCs w:val="24"/>
        </w:rPr>
        <w:t>уб</w:t>
      </w:r>
      <w:proofErr w:type="spellEnd"/>
      <w:r w:rsidRPr="00CC6A72">
        <w:rPr>
          <w:rFonts w:ascii="Times New Roman" w:hAnsi="Times New Roman"/>
          <w:sz w:val="24"/>
          <w:szCs w:val="24"/>
        </w:rPr>
        <w:t xml:space="preserve"> или 100,0% от планового объема финансирования. Бальная оценка выполнения мероприятий  – 100 баллов.  Программа </w:t>
      </w:r>
      <w:r w:rsidRPr="00CC6A72">
        <w:rPr>
          <w:rFonts w:ascii="Times New Roman" w:hAnsi="Times New Roman"/>
          <w:color w:val="000000" w:themeColor="text1"/>
          <w:sz w:val="24"/>
          <w:szCs w:val="24"/>
        </w:rPr>
        <w:t xml:space="preserve">эффективна.                                                                                                                     </w:t>
      </w:r>
      <w:r w:rsidR="003A024D" w:rsidRPr="00CC6A72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</w:p>
    <w:p w:rsidR="006C0B5D" w:rsidRPr="00CC6A72" w:rsidRDefault="00CA1A85" w:rsidP="00CA1A8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C6A72">
        <w:rPr>
          <w:rFonts w:ascii="Times New Roman" w:hAnsi="Times New Roman"/>
          <w:b/>
          <w:sz w:val="24"/>
          <w:szCs w:val="24"/>
        </w:rPr>
        <w:t xml:space="preserve">         7.    </w:t>
      </w:r>
      <w:r w:rsidR="006C0B5D" w:rsidRPr="00CC6A72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  <w:r w:rsidRPr="00CC6A72">
        <w:rPr>
          <w:rFonts w:ascii="Times New Roman" w:hAnsi="Times New Roman"/>
          <w:b/>
          <w:sz w:val="24"/>
          <w:szCs w:val="24"/>
        </w:rPr>
        <w:t xml:space="preserve"> </w:t>
      </w:r>
      <w:r w:rsidR="003A024D" w:rsidRPr="00CC6A7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«Социальная поддержка граждан Арбатского сельсовета»</w:t>
      </w:r>
      <w:r w:rsidR="000609A1" w:rsidRPr="00CC6A72">
        <w:rPr>
          <w:rFonts w:ascii="Times New Roman" w:hAnsi="Times New Roman"/>
          <w:sz w:val="24"/>
          <w:szCs w:val="24"/>
        </w:rPr>
        <w:t xml:space="preserve"> </w:t>
      </w:r>
      <w:r w:rsidR="003A024D" w:rsidRPr="00CC6A72">
        <w:rPr>
          <w:rFonts w:ascii="Times New Roman" w:hAnsi="Times New Roman"/>
          <w:sz w:val="24"/>
          <w:szCs w:val="24"/>
        </w:rPr>
        <w:t xml:space="preserve"> Фактическое выполнение программных мероприятий за 2022 год из бюджета Арбатского сельсовета 532,0 </w:t>
      </w:r>
      <w:proofErr w:type="spellStart"/>
      <w:r w:rsidR="003A024D" w:rsidRPr="00CC6A72">
        <w:rPr>
          <w:rFonts w:ascii="Times New Roman" w:hAnsi="Times New Roman"/>
          <w:sz w:val="24"/>
          <w:szCs w:val="24"/>
        </w:rPr>
        <w:t>тыс</w:t>
      </w:r>
      <w:proofErr w:type="gramStart"/>
      <w:r w:rsidR="003A024D" w:rsidRPr="00CC6A72">
        <w:rPr>
          <w:rFonts w:ascii="Times New Roman" w:hAnsi="Times New Roman"/>
          <w:sz w:val="24"/>
          <w:szCs w:val="24"/>
        </w:rPr>
        <w:t>.р</w:t>
      </w:r>
      <w:proofErr w:type="gramEnd"/>
      <w:r w:rsidR="003A024D" w:rsidRPr="00CC6A72">
        <w:rPr>
          <w:rFonts w:ascii="Times New Roman" w:hAnsi="Times New Roman"/>
          <w:sz w:val="24"/>
          <w:szCs w:val="24"/>
        </w:rPr>
        <w:t>уб</w:t>
      </w:r>
      <w:proofErr w:type="spellEnd"/>
      <w:r w:rsidR="003A024D" w:rsidRPr="00CC6A72">
        <w:rPr>
          <w:rFonts w:ascii="Times New Roman" w:hAnsi="Times New Roman"/>
          <w:sz w:val="24"/>
          <w:szCs w:val="24"/>
        </w:rPr>
        <w:t xml:space="preserve"> или 100,0% от планового объема финансирования. Бальная оценка выполнения мероприятий  – 100 баллов.  Программа </w:t>
      </w:r>
      <w:r w:rsidR="003A024D" w:rsidRPr="00CC6A72">
        <w:rPr>
          <w:rFonts w:ascii="Times New Roman" w:hAnsi="Times New Roman"/>
          <w:color w:val="000000" w:themeColor="text1"/>
          <w:sz w:val="24"/>
          <w:szCs w:val="24"/>
        </w:rPr>
        <w:t xml:space="preserve">эффективна.                                                                                                                              </w:t>
      </w:r>
      <w:r w:rsidR="006C0B5D" w:rsidRPr="00CC6A72">
        <w:rPr>
          <w:rFonts w:ascii="Times New Roman" w:hAnsi="Times New Roman"/>
          <w:sz w:val="24"/>
          <w:szCs w:val="24"/>
        </w:rPr>
        <w:t xml:space="preserve"> </w:t>
      </w:r>
    </w:p>
    <w:p w:rsidR="003A024D" w:rsidRPr="00CC6A72" w:rsidRDefault="004067B1" w:rsidP="003A024D">
      <w:pPr>
        <w:rPr>
          <w:rFonts w:ascii="Times New Roman" w:hAnsi="Times New Roman"/>
          <w:sz w:val="24"/>
          <w:szCs w:val="24"/>
        </w:rPr>
      </w:pPr>
      <w:r w:rsidRPr="00CC6A72">
        <w:rPr>
          <w:rFonts w:ascii="Times New Roman" w:hAnsi="Times New Roman"/>
          <w:b/>
          <w:sz w:val="24"/>
          <w:szCs w:val="24"/>
        </w:rPr>
        <w:t xml:space="preserve">       </w:t>
      </w:r>
      <w:r w:rsidR="00CA1A85" w:rsidRPr="00CC6A72">
        <w:rPr>
          <w:rFonts w:ascii="Times New Roman" w:hAnsi="Times New Roman"/>
          <w:b/>
          <w:sz w:val="24"/>
          <w:szCs w:val="24"/>
        </w:rPr>
        <w:t xml:space="preserve"> 8.   </w:t>
      </w:r>
      <w:r w:rsidR="006C0B5D" w:rsidRPr="00CC6A72">
        <w:rPr>
          <w:rFonts w:ascii="Times New Roman" w:hAnsi="Times New Roman"/>
          <w:b/>
          <w:sz w:val="24"/>
          <w:szCs w:val="24"/>
        </w:rPr>
        <w:t>Муниципальная программа</w:t>
      </w:r>
      <w:r w:rsidR="00CA1A85" w:rsidRPr="00CC6A72">
        <w:rPr>
          <w:rFonts w:ascii="Times New Roman" w:hAnsi="Times New Roman"/>
          <w:b/>
          <w:sz w:val="24"/>
          <w:szCs w:val="24"/>
        </w:rPr>
        <w:t xml:space="preserve"> </w:t>
      </w:r>
      <w:r w:rsidR="003A024D" w:rsidRPr="00CC6A7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«Развитие физической культуры и спорта»</w:t>
      </w:r>
      <w:r w:rsidR="00CA1A85" w:rsidRPr="00CC6A72">
        <w:rPr>
          <w:rFonts w:ascii="Times New Roman" w:hAnsi="Times New Roman"/>
          <w:sz w:val="24"/>
          <w:szCs w:val="24"/>
        </w:rPr>
        <w:t xml:space="preserve"> </w:t>
      </w:r>
      <w:r w:rsidR="003A024D" w:rsidRPr="00CC6A72">
        <w:rPr>
          <w:rFonts w:ascii="Times New Roman" w:hAnsi="Times New Roman"/>
          <w:sz w:val="24"/>
          <w:szCs w:val="24"/>
        </w:rPr>
        <w:t xml:space="preserve">Фактическое выполнение программных мероприятий за 2022 год из бюджета Арбатского сельсовета 532,0 </w:t>
      </w:r>
      <w:proofErr w:type="spellStart"/>
      <w:r w:rsidR="003A024D" w:rsidRPr="00CC6A72">
        <w:rPr>
          <w:rFonts w:ascii="Times New Roman" w:hAnsi="Times New Roman"/>
          <w:sz w:val="24"/>
          <w:szCs w:val="24"/>
        </w:rPr>
        <w:t>тыс</w:t>
      </w:r>
      <w:proofErr w:type="gramStart"/>
      <w:r w:rsidR="003A024D" w:rsidRPr="00CC6A72">
        <w:rPr>
          <w:rFonts w:ascii="Times New Roman" w:hAnsi="Times New Roman"/>
          <w:sz w:val="24"/>
          <w:szCs w:val="24"/>
        </w:rPr>
        <w:t>.р</w:t>
      </w:r>
      <w:proofErr w:type="gramEnd"/>
      <w:r w:rsidR="003A024D" w:rsidRPr="00CC6A72">
        <w:rPr>
          <w:rFonts w:ascii="Times New Roman" w:hAnsi="Times New Roman"/>
          <w:sz w:val="24"/>
          <w:szCs w:val="24"/>
        </w:rPr>
        <w:t>уб</w:t>
      </w:r>
      <w:proofErr w:type="spellEnd"/>
      <w:r w:rsidR="003A024D" w:rsidRPr="00CC6A72">
        <w:rPr>
          <w:rFonts w:ascii="Times New Roman" w:hAnsi="Times New Roman"/>
          <w:sz w:val="24"/>
          <w:szCs w:val="24"/>
        </w:rPr>
        <w:t xml:space="preserve"> или 100,0% от планового объема финансирования. Бальная оценка выполнения мероприятий  – 100 баллов.  Программа </w:t>
      </w:r>
      <w:r w:rsidR="003A024D" w:rsidRPr="00CC6A72">
        <w:rPr>
          <w:rFonts w:ascii="Times New Roman" w:hAnsi="Times New Roman"/>
          <w:color w:val="000000" w:themeColor="text1"/>
          <w:sz w:val="24"/>
          <w:szCs w:val="24"/>
        </w:rPr>
        <w:t xml:space="preserve">эффективна.                                                                                                                              </w:t>
      </w:r>
      <w:r w:rsidR="003A024D" w:rsidRPr="00CC6A72">
        <w:rPr>
          <w:rFonts w:ascii="Times New Roman" w:hAnsi="Times New Roman"/>
          <w:sz w:val="24"/>
          <w:szCs w:val="24"/>
        </w:rPr>
        <w:t xml:space="preserve"> </w:t>
      </w:r>
    </w:p>
    <w:p w:rsidR="007F1DBE" w:rsidRPr="00CC6A72" w:rsidRDefault="00CA1A85" w:rsidP="007F1DBE">
      <w:pPr>
        <w:rPr>
          <w:rFonts w:ascii="Times New Roman" w:hAnsi="Times New Roman"/>
          <w:sz w:val="24"/>
          <w:szCs w:val="24"/>
        </w:rPr>
      </w:pPr>
      <w:r w:rsidRPr="00CC6A7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</w:t>
      </w:r>
      <w:r w:rsidR="006F7916" w:rsidRPr="00CC6A72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Pr="00CC6A72">
        <w:rPr>
          <w:rFonts w:ascii="Times New Roman" w:hAnsi="Times New Roman"/>
          <w:b/>
          <w:sz w:val="24"/>
          <w:szCs w:val="24"/>
        </w:rPr>
        <w:t xml:space="preserve">.   Муниципальная программа </w:t>
      </w:r>
      <w:r w:rsidR="007F1DBE" w:rsidRPr="00CC6A72">
        <w:rPr>
          <w:rFonts w:ascii="Times New Roman" w:hAnsi="Times New Roman"/>
          <w:b/>
          <w:color w:val="000000"/>
          <w:sz w:val="24"/>
          <w:szCs w:val="24"/>
        </w:rPr>
        <w:t xml:space="preserve">«Информационное общество Арбатского сельсовета» </w:t>
      </w:r>
      <w:r w:rsidR="007F1DBE" w:rsidRPr="00CC6A72">
        <w:rPr>
          <w:rFonts w:ascii="Times New Roman" w:hAnsi="Times New Roman"/>
          <w:color w:val="000000"/>
          <w:sz w:val="24"/>
          <w:szCs w:val="24"/>
        </w:rPr>
        <w:t>(Интернет)</w:t>
      </w:r>
      <w:r w:rsidR="006F7916" w:rsidRPr="00CC6A7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F1DBE" w:rsidRPr="00CC6A72">
        <w:rPr>
          <w:rFonts w:ascii="Times New Roman" w:hAnsi="Times New Roman"/>
          <w:sz w:val="24"/>
          <w:szCs w:val="24"/>
        </w:rPr>
        <w:t xml:space="preserve">Фактическое выполнение программных мероприятий за 2022 год из бюджета Арбатского сельсовета 34,2 </w:t>
      </w:r>
      <w:proofErr w:type="spellStart"/>
      <w:r w:rsidR="007F1DBE" w:rsidRPr="00CC6A72">
        <w:rPr>
          <w:rFonts w:ascii="Times New Roman" w:hAnsi="Times New Roman"/>
          <w:sz w:val="24"/>
          <w:szCs w:val="24"/>
        </w:rPr>
        <w:t>тыс</w:t>
      </w:r>
      <w:proofErr w:type="gramStart"/>
      <w:r w:rsidR="007F1DBE" w:rsidRPr="00CC6A72">
        <w:rPr>
          <w:rFonts w:ascii="Times New Roman" w:hAnsi="Times New Roman"/>
          <w:sz w:val="24"/>
          <w:szCs w:val="24"/>
        </w:rPr>
        <w:t>.р</w:t>
      </w:r>
      <w:proofErr w:type="gramEnd"/>
      <w:r w:rsidR="007F1DBE" w:rsidRPr="00CC6A72">
        <w:rPr>
          <w:rFonts w:ascii="Times New Roman" w:hAnsi="Times New Roman"/>
          <w:sz w:val="24"/>
          <w:szCs w:val="24"/>
        </w:rPr>
        <w:t>уб</w:t>
      </w:r>
      <w:proofErr w:type="spellEnd"/>
      <w:r w:rsidR="007F1DBE" w:rsidRPr="00CC6A72">
        <w:rPr>
          <w:rFonts w:ascii="Times New Roman" w:hAnsi="Times New Roman"/>
          <w:sz w:val="24"/>
          <w:szCs w:val="24"/>
        </w:rPr>
        <w:t xml:space="preserve"> или 100,0% от планового объема финансирования. Бальная оценка выполнения мероприятий  – 100 баллов.  Программа </w:t>
      </w:r>
      <w:r w:rsidR="007F1DBE" w:rsidRPr="00CC6A72">
        <w:rPr>
          <w:rFonts w:ascii="Times New Roman" w:hAnsi="Times New Roman"/>
          <w:color w:val="000000" w:themeColor="text1"/>
          <w:sz w:val="24"/>
          <w:szCs w:val="24"/>
        </w:rPr>
        <w:t xml:space="preserve">эффективна.                                                                                                                              </w:t>
      </w:r>
      <w:r w:rsidR="007F1DBE" w:rsidRPr="00CC6A72">
        <w:rPr>
          <w:rFonts w:ascii="Times New Roman" w:hAnsi="Times New Roman"/>
          <w:sz w:val="24"/>
          <w:szCs w:val="24"/>
        </w:rPr>
        <w:t xml:space="preserve"> </w:t>
      </w:r>
    </w:p>
    <w:p w:rsidR="007067AF" w:rsidRPr="007F1DBE" w:rsidRDefault="007067AF" w:rsidP="003B25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2505" w:rsidRPr="007F1DBE" w:rsidRDefault="00E3072E" w:rsidP="003B25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1DBE">
        <w:rPr>
          <w:rFonts w:ascii="Times New Roman" w:hAnsi="Times New Roman"/>
          <w:sz w:val="24"/>
          <w:szCs w:val="24"/>
        </w:rPr>
        <w:t xml:space="preserve">Глава </w:t>
      </w:r>
      <w:r w:rsidR="00483B81">
        <w:rPr>
          <w:rFonts w:ascii="Times New Roman" w:hAnsi="Times New Roman"/>
          <w:sz w:val="24"/>
          <w:szCs w:val="24"/>
        </w:rPr>
        <w:t>Арбатского</w:t>
      </w:r>
      <w:r w:rsidR="003B2505" w:rsidRPr="007F1DBE">
        <w:rPr>
          <w:rFonts w:ascii="Times New Roman" w:hAnsi="Times New Roman"/>
          <w:sz w:val="24"/>
          <w:szCs w:val="24"/>
        </w:rPr>
        <w:t xml:space="preserve"> сельсовета</w:t>
      </w:r>
      <w:r w:rsidR="003B2505" w:rsidRPr="007F1DBE">
        <w:rPr>
          <w:rFonts w:ascii="Times New Roman" w:hAnsi="Times New Roman"/>
          <w:sz w:val="24"/>
          <w:szCs w:val="24"/>
        </w:rPr>
        <w:tab/>
      </w:r>
      <w:r w:rsidR="003B2505" w:rsidRPr="007F1DBE">
        <w:rPr>
          <w:rFonts w:ascii="Times New Roman" w:hAnsi="Times New Roman"/>
          <w:sz w:val="24"/>
          <w:szCs w:val="24"/>
        </w:rPr>
        <w:tab/>
      </w:r>
      <w:r w:rsidR="003B2505" w:rsidRPr="007F1DBE">
        <w:rPr>
          <w:rFonts w:ascii="Times New Roman" w:hAnsi="Times New Roman"/>
          <w:sz w:val="24"/>
          <w:szCs w:val="24"/>
        </w:rPr>
        <w:tab/>
      </w:r>
      <w:r w:rsidR="003B2505" w:rsidRPr="007F1DBE">
        <w:rPr>
          <w:rFonts w:ascii="Times New Roman" w:hAnsi="Times New Roman"/>
          <w:sz w:val="24"/>
          <w:szCs w:val="24"/>
        </w:rPr>
        <w:tab/>
      </w:r>
      <w:r w:rsidR="003B2505" w:rsidRPr="007F1DBE">
        <w:rPr>
          <w:rFonts w:ascii="Times New Roman" w:hAnsi="Times New Roman"/>
          <w:sz w:val="24"/>
          <w:szCs w:val="24"/>
        </w:rPr>
        <w:tab/>
      </w:r>
      <w:r w:rsidR="003B2505" w:rsidRPr="007F1DBE">
        <w:rPr>
          <w:rFonts w:ascii="Times New Roman" w:hAnsi="Times New Roman"/>
          <w:sz w:val="24"/>
          <w:szCs w:val="24"/>
        </w:rPr>
        <w:tab/>
      </w:r>
      <w:r w:rsidR="003B2505" w:rsidRPr="007F1DBE">
        <w:rPr>
          <w:rFonts w:ascii="Times New Roman" w:hAnsi="Times New Roman"/>
          <w:sz w:val="24"/>
          <w:szCs w:val="24"/>
        </w:rPr>
        <w:tab/>
      </w:r>
      <w:r w:rsidR="003B2505" w:rsidRPr="007F1DBE">
        <w:rPr>
          <w:rFonts w:ascii="Times New Roman" w:hAnsi="Times New Roman"/>
          <w:sz w:val="24"/>
          <w:szCs w:val="24"/>
        </w:rPr>
        <w:tab/>
      </w:r>
      <w:r w:rsidR="003B2505" w:rsidRPr="007F1DBE">
        <w:rPr>
          <w:rFonts w:ascii="Times New Roman" w:hAnsi="Times New Roman"/>
          <w:sz w:val="24"/>
          <w:szCs w:val="24"/>
        </w:rPr>
        <w:tab/>
      </w:r>
      <w:r w:rsidR="00A77524" w:rsidRPr="007F1DBE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proofErr w:type="spellStart"/>
      <w:r w:rsidR="006221C2">
        <w:rPr>
          <w:rFonts w:ascii="Times New Roman" w:hAnsi="Times New Roman"/>
          <w:sz w:val="24"/>
          <w:szCs w:val="24"/>
        </w:rPr>
        <w:t>С.Н.Чебодаев</w:t>
      </w:r>
      <w:proofErr w:type="spellEnd"/>
    </w:p>
    <w:p w:rsidR="004067B1" w:rsidRPr="007F1DBE" w:rsidRDefault="004067B1" w:rsidP="003B25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67B1" w:rsidRPr="007F1DBE" w:rsidRDefault="004067B1" w:rsidP="003B25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67B1" w:rsidRPr="007F1DBE" w:rsidRDefault="004067B1" w:rsidP="003B25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67B1" w:rsidRPr="007F1DBE" w:rsidRDefault="004067B1" w:rsidP="003B25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67B1" w:rsidRPr="007F1DBE" w:rsidRDefault="004067B1" w:rsidP="003B25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67B1" w:rsidRPr="007F1DBE" w:rsidRDefault="004067B1" w:rsidP="003B25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782A" w:rsidRPr="007F1DBE" w:rsidRDefault="003B2505" w:rsidP="00A77524">
      <w:pPr>
        <w:spacing w:before="100" w:beforeAutospacing="1" w:after="0" w:line="240" w:lineRule="auto"/>
        <w:outlineLvl w:val="4"/>
        <w:rPr>
          <w:rFonts w:ascii="Times New Roman" w:hAnsi="Times New Roman"/>
          <w:sz w:val="24"/>
          <w:szCs w:val="24"/>
        </w:rPr>
      </w:pPr>
      <w:r w:rsidRPr="007F1D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Исполнитель: </w:t>
      </w:r>
      <w:r w:rsidR="00BA22EE" w:rsidRPr="007F1DBE">
        <w:rPr>
          <w:rFonts w:ascii="Times New Roman" w:eastAsia="Times New Roman" w:hAnsi="Times New Roman"/>
          <w:bCs/>
          <w:sz w:val="24"/>
          <w:szCs w:val="24"/>
          <w:lang w:eastAsia="ru-RU"/>
        </w:rPr>
        <w:t>ведущий</w:t>
      </w:r>
      <w:r w:rsidR="00E3072E" w:rsidRPr="007F1D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бухгалтер </w:t>
      </w:r>
      <w:r w:rsidR="00483B81">
        <w:rPr>
          <w:rFonts w:ascii="Times New Roman" w:eastAsia="Times New Roman" w:hAnsi="Times New Roman"/>
          <w:bCs/>
          <w:sz w:val="24"/>
          <w:szCs w:val="24"/>
          <w:lang w:eastAsia="ru-RU"/>
        </w:rPr>
        <w:t>Макаренкова Е.Г.</w:t>
      </w:r>
    </w:p>
    <w:p w:rsidR="00D3782A" w:rsidRPr="007F1DBE" w:rsidRDefault="00483B81" w:rsidP="003B25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77524" w:rsidRPr="007F1DBE">
        <w:rPr>
          <w:rFonts w:ascii="Times New Roman" w:hAnsi="Times New Roman" w:cs="Times New Roman"/>
          <w:sz w:val="24"/>
          <w:szCs w:val="24"/>
        </w:rPr>
        <w:t>елефон:</w:t>
      </w:r>
      <w:bookmarkStart w:id="2" w:name="Par2089"/>
      <w:bookmarkEnd w:id="2"/>
      <w:r>
        <w:rPr>
          <w:rFonts w:ascii="Times New Roman" w:hAnsi="Times New Roman" w:cs="Times New Roman"/>
          <w:sz w:val="24"/>
          <w:szCs w:val="24"/>
        </w:rPr>
        <w:t>8(39046)-2-71</w:t>
      </w:r>
      <w:r w:rsidR="00E3072E" w:rsidRPr="007F1DBE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1</w:t>
      </w:r>
      <w:r w:rsidR="001E4888" w:rsidRPr="007F1DBE">
        <w:rPr>
          <w:rFonts w:ascii="Times New Roman" w:hAnsi="Times New Roman" w:cs="Times New Roman"/>
          <w:sz w:val="24"/>
          <w:szCs w:val="24"/>
        </w:rPr>
        <w:tab/>
      </w:r>
      <w:r w:rsidR="001E4888" w:rsidRPr="007F1DBE">
        <w:rPr>
          <w:rFonts w:ascii="Times New Roman" w:hAnsi="Times New Roman" w:cs="Times New Roman"/>
          <w:sz w:val="24"/>
          <w:szCs w:val="24"/>
        </w:rPr>
        <w:tab/>
      </w:r>
      <w:r w:rsidR="001E4888" w:rsidRPr="007F1DBE">
        <w:rPr>
          <w:rFonts w:ascii="Times New Roman" w:hAnsi="Times New Roman" w:cs="Times New Roman"/>
          <w:sz w:val="24"/>
          <w:szCs w:val="24"/>
        </w:rPr>
        <w:tab/>
      </w:r>
      <w:r w:rsidR="001E4888" w:rsidRPr="007F1DBE">
        <w:rPr>
          <w:rFonts w:ascii="Times New Roman" w:hAnsi="Times New Roman" w:cs="Times New Roman"/>
          <w:sz w:val="24"/>
          <w:szCs w:val="24"/>
        </w:rPr>
        <w:tab/>
      </w:r>
      <w:r w:rsidR="001E4888" w:rsidRPr="007F1DBE">
        <w:rPr>
          <w:rFonts w:ascii="Times New Roman" w:hAnsi="Times New Roman" w:cs="Times New Roman"/>
          <w:sz w:val="24"/>
          <w:szCs w:val="24"/>
        </w:rPr>
        <w:tab/>
      </w:r>
      <w:r w:rsidR="001E4888" w:rsidRPr="007F1DBE">
        <w:rPr>
          <w:rFonts w:ascii="Times New Roman" w:hAnsi="Times New Roman" w:cs="Times New Roman"/>
          <w:sz w:val="24"/>
          <w:szCs w:val="24"/>
        </w:rPr>
        <w:tab/>
      </w:r>
      <w:r w:rsidR="001E4888" w:rsidRPr="007F1DBE">
        <w:rPr>
          <w:rFonts w:ascii="Times New Roman" w:hAnsi="Times New Roman" w:cs="Times New Roman"/>
          <w:sz w:val="24"/>
          <w:szCs w:val="24"/>
        </w:rPr>
        <w:tab/>
      </w:r>
    </w:p>
    <w:sectPr w:rsidR="00D3782A" w:rsidRPr="007F1DBE" w:rsidSect="007B308D">
      <w:pgSz w:w="16838" w:h="11905" w:orient="landscape"/>
      <w:pgMar w:top="993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88B"/>
    <w:multiLevelType w:val="hybridMultilevel"/>
    <w:tmpl w:val="BA60959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F95DF7"/>
    <w:multiLevelType w:val="multilevel"/>
    <w:tmpl w:val="671E4F26"/>
    <w:lvl w:ilvl="0">
      <w:start w:val="1"/>
      <w:numFmt w:val="bullet"/>
      <w:lvlText w:val=""/>
      <w:lvlJc w:val="left"/>
      <w:pPr>
        <w:tabs>
          <w:tab w:val="num" w:pos="1304"/>
        </w:tabs>
        <w:ind w:firstLine="737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6B7D45"/>
    <w:multiLevelType w:val="multilevel"/>
    <w:tmpl w:val="603663EA"/>
    <w:lvl w:ilvl="0">
      <w:start w:val="1"/>
      <w:numFmt w:val="decimal"/>
      <w:lvlText w:val="%1."/>
      <w:lvlJc w:val="left"/>
      <w:pPr>
        <w:tabs>
          <w:tab w:val="num" w:pos="681"/>
        </w:tabs>
        <w:ind w:left="-453" w:firstLine="737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firstLine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">
    <w:nsid w:val="08CC31B6"/>
    <w:multiLevelType w:val="hybridMultilevel"/>
    <w:tmpl w:val="9FFC0C8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A97661D"/>
    <w:multiLevelType w:val="hybridMultilevel"/>
    <w:tmpl w:val="BFFE2E3C"/>
    <w:lvl w:ilvl="0" w:tplc="30D60956">
      <w:start w:val="1"/>
      <w:numFmt w:val="decimal"/>
      <w:lvlText w:val="%1."/>
      <w:lvlJc w:val="left"/>
      <w:pPr>
        <w:ind w:left="1743" w:hanging="1035"/>
      </w:pPr>
      <w:rPr>
        <w:rFonts w:hint="default"/>
        <w:sz w:val="28"/>
      </w:rPr>
    </w:lvl>
    <w:lvl w:ilvl="1" w:tplc="D9D420F6">
      <w:start w:val="1"/>
      <w:numFmt w:val="decimal"/>
      <w:lvlText w:val="1.%2."/>
      <w:lvlJc w:val="left"/>
      <w:pPr>
        <w:ind w:left="1788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C22A07"/>
    <w:multiLevelType w:val="hybridMultilevel"/>
    <w:tmpl w:val="2EB8AFE0"/>
    <w:lvl w:ilvl="0" w:tplc="4FC83FDA">
      <w:start w:val="1"/>
      <w:numFmt w:val="decimal"/>
      <w:lvlText w:val="%1."/>
      <w:lvlJc w:val="left"/>
      <w:pPr>
        <w:tabs>
          <w:tab w:val="num" w:pos="2044"/>
        </w:tabs>
        <w:ind w:left="2044" w:hanging="1335"/>
      </w:pPr>
      <w:rPr>
        <w:rFonts w:cs="Times New Roman" w:hint="default"/>
      </w:rPr>
    </w:lvl>
    <w:lvl w:ilvl="1" w:tplc="A836C580">
      <w:start w:val="1"/>
      <w:numFmt w:val="decimal"/>
      <w:lvlText w:val="%2."/>
      <w:lvlJc w:val="left"/>
      <w:pPr>
        <w:tabs>
          <w:tab w:val="num" w:pos="2464"/>
        </w:tabs>
        <w:ind w:left="2464" w:hanging="103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106820D8"/>
    <w:multiLevelType w:val="hybridMultilevel"/>
    <w:tmpl w:val="5EEE5A7A"/>
    <w:lvl w:ilvl="0" w:tplc="91B677F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26B5450"/>
    <w:multiLevelType w:val="hybridMultilevel"/>
    <w:tmpl w:val="8256A8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>
    <w:nsid w:val="15231374"/>
    <w:multiLevelType w:val="hybridMultilevel"/>
    <w:tmpl w:val="24CAA020"/>
    <w:lvl w:ilvl="0" w:tplc="A9C2EE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5EE7219"/>
    <w:multiLevelType w:val="hybridMultilevel"/>
    <w:tmpl w:val="5F68B3E4"/>
    <w:lvl w:ilvl="0" w:tplc="A836C58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17316757"/>
    <w:multiLevelType w:val="multilevel"/>
    <w:tmpl w:val="353CC588"/>
    <w:lvl w:ilvl="0">
      <w:start w:val="1"/>
      <w:numFmt w:val="decimal"/>
      <w:lvlText w:val="%1."/>
      <w:lvlJc w:val="left"/>
      <w:pPr>
        <w:tabs>
          <w:tab w:val="num" w:pos="1134"/>
        </w:tabs>
        <w:ind w:firstLine="73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1">
    <w:nsid w:val="18454C8F"/>
    <w:multiLevelType w:val="hybridMultilevel"/>
    <w:tmpl w:val="7EEE0BF0"/>
    <w:lvl w:ilvl="0" w:tplc="91B677F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1A7231D2"/>
    <w:multiLevelType w:val="hybridMultilevel"/>
    <w:tmpl w:val="B1EE8CE8"/>
    <w:lvl w:ilvl="0" w:tplc="69B23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284CEB"/>
    <w:multiLevelType w:val="multilevel"/>
    <w:tmpl w:val="4C5E3A9E"/>
    <w:lvl w:ilvl="0">
      <w:start w:val="1"/>
      <w:numFmt w:val="decimal"/>
      <w:lvlText w:val="%1."/>
      <w:lvlJc w:val="left"/>
      <w:pPr>
        <w:tabs>
          <w:tab w:val="num" w:pos="1134"/>
        </w:tabs>
        <w:ind w:firstLine="73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firstLine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4">
    <w:nsid w:val="28201EDA"/>
    <w:multiLevelType w:val="hybridMultilevel"/>
    <w:tmpl w:val="BEAC6A4E"/>
    <w:lvl w:ilvl="0" w:tplc="CC80E5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082FE2"/>
    <w:multiLevelType w:val="multilevel"/>
    <w:tmpl w:val="7B4CADF6"/>
    <w:lvl w:ilvl="0">
      <w:start w:val="1"/>
      <w:numFmt w:val="russianLower"/>
      <w:lvlText w:val="%1)"/>
      <w:lvlJc w:val="left"/>
      <w:pPr>
        <w:tabs>
          <w:tab w:val="num" w:pos="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754292"/>
    <w:multiLevelType w:val="multilevel"/>
    <w:tmpl w:val="93AA7216"/>
    <w:styleLink w:val="a"/>
    <w:lvl w:ilvl="0">
      <w:start w:val="1"/>
      <w:numFmt w:val="bullet"/>
      <w:lvlText w:val=""/>
      <w:lvlJc w:val="left"/>
      <w:pPr>
        <w:tabs>
          <w:tab w:val="num" w:pos="1418"/>
        </w:tabs>
        <w:ind w:firstLine="1021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7044BD7"/>
    <w:multiLevelType w:val="hybridMultilevel"/>
    <w:tmpl w:val="BFFE2E3C"/>
    <w:lvl w:ilvl="0" w:tplc="30D60956">
      <w:start w:val="1"/>
      <w:numFmt w:val="decimal"/>
      <w:lvlText w:val="%1."/>
      <w:lvlJc w:val="left"/>
      <w:pPr>
        <w:ind w:left="1743" w:hanging="1035"/>
      </w:pPr>
      <w:rPr>
        <w:rFonts w:hint="default"/>
        <w:sz w:val="28"/>
      </w:rPr>
    </w:lvl>
    <w:lvl w:ilvl="1" w:tplc="D9D420F6">
      <w:start w:val="1"/>
      <w:numFmt w:val="decimal"/>
      <w:lvlText w:val="1.%2."/>
      <w:lvlJc w:val="left"/>
      <w:pPr>
        <w:ind w:left="1788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7D238CE"/>
    <w:multiLevelType w:val="hybridMultilevel"/>
    <w:tmpl w:val="BC582364"/>
    <w:lvl w:ilvl="0" w:tplc="3F4A4BD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8C529CD"/>
    <w:multiLevelType w:val="multilevel"/>
    <w:tmpl w:val="510A750C"/>
    <w:lvl w:ilvl="0">
      <w:start w:val="1"/>
      <w:numFmt w:val="decimal"/>
      <w:lvlText w:val="%1."/>
      <w:lvlJc w:val="left"/>
      <w:pPr>
        <w:tabs>
          <w:tab w:val="num" w:pos="1134"/>
        </w:tabs>
        <w:ind w:firstLine="73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firstLine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0">
    <w:nsid w:val="3B83429D"/>
    <w:multiLevelType w:val="multilevel"/>
    <w:tmpl w:val="0D80361E"/>
    <w:lvl w:ilvl="0">
      <w:start w:val="1"/>
      <w:numFmt w:val="decimal"/>
      <w:lvlText w:val="%1.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1">
    <w:nsid w:val="3D9E270A"/>
    <w:multiLevelType w:val="hybridMultilevel"/>
    <w:tmpl w:val="D84214C0"/>
    <w:lvl w:ilvl="0" w:tplc="91B677F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00D6CC2"/>
    <w:multiLevelType w:val="hybridMultilevel"/>
    <w:tmpl w:val="333A9C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D84E35"/>
    <w:multiLevelType w:val="multilevel"/>
    <w:tmpl w:val="F53EF320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4">
    <w:nsid w:val="435021EC"/>
    <w:multiLevelType w:val="hybridMultilevel"/>
    <w:tmpl w:val="73A2AB2A"/>
    <w:lvl w:ilvl="0" w:tplc="713C7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6271B2E"/>
    <w:multiLevelType w:val="hybridMultilevel"/>
    <w:tmpl w:val="160291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960567"/>
    <w:multiLevelType w:val="multilevel"/>
    <w:tmpl w:val="FD820E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4D086744"/>
    <w:multiLevelType w:val="hybridMultilevel"/>
    <w:tmpl w:val="BBFE79A6"/>
    <w:lvl w:ilvl="0" w:tplc="91B677F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D9A649F"/>
    <w:multiLevelType w:val="hybridMultilevel"/>
    <w:tmpl w:val="F7A069FE"/>
    <w:lvl w:ilvl="0" w:tplc="629C7D50">
      <w:start w:val="1"/>
      <w:numFmt w:val="russianLower"/>
      <w:lvlText w:val="%1)"/>
      <w:lvlJc w:val="left"/>
      <w:pPr>
        <w:tabs>
          <w:tab w:val="num" w:pos="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47"/>
        </w:tabs>
        <w:ind w:left="25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67"/>
        </w:tabs>
        <w:ind w:left="32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87"/>
        </w:tabs>
        <w:ind w:left="39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07"/>
        </w:tabs>
        <w:ind w:left="47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27"/>
        </w:tabs>
        <w:ind w:left="54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47"/>
        </w:tabs>
        <w:ind w:left="61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67"/>
        </w:tabs>
        <w:ind w:left="68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87"/>
        </w:tabs>
        <w:ind w:left="7587" w:hanging="180"/>
      </w:pPr>
      <w:rPr>
        <w:rFonts w:cs="Times New Roman"/>
      </w:rPr>
    </w:lvl>
  </w:abstractNum>
  <w:abstractNum w:abstractNumId="29">
    <w:nsid w:val="4F151766"/>
    <w:multiLevelType w:val="multilevel"/>
    <w:tmpl w:val="A634859C"/>
    <w:lvl w:ilvl="0">
      <w:start w:val="4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0">
    <w:nsid w:val="53FE7D09"/>
    <w:multiLevelType w:val="hybridMultilevel"/>
    <w:tmpl w:val="12E2AF14"/>
    <w:lvl w:ilvl="0" w:tplc="327AD132">
      <w:start w:val="1"/>
      <w:numFmt w:val="decimal"/>
      <w:lvlText w:val="%1."/>
      <w:lvlJc w:val="left"/>
      <w:pPr>
        <w:tabs>
          <w:tab w:val="num" w:pos="777"/>
        </w:tabs>
        <w:ind w:left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>
    <w:nsid w:val="55264D80"/>
    <w:multiLevelType w:val="hybridMultilevel"/>
    <w:tmpl w:val="3C2CCD4C"/>
    <w:lvl w:ilvl="0" w:tplc="84AE9582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3939C5"/>
    <w:multiLevelType w:val="hybridMultilevel"/>
    <w:tmpl w:val="10E23502"/>
    <w:lvl w:ilvl="0" w:tplc="91B677F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5FC54E81"/>
    <w:multiLevelType w:val="multilevel"/>
    <w:tmpl w:val="C04A60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41667FC"/>
    <w:multiLevelType w:val="multilevel"/>
    <w:tmpl w:val="E6304B54"/>
    <w:lvl w:ilvl="0">
      <w:start w:val="1"/>
      <w:numFmt w:val="decimal"/>
      <w:lvlText w:val="%1."/>
      <w:lvlJc w:val="left"/>
      <w:pPr>
        <w:tabs>
          <w:tab w:val="num" w:pos="1827"/>
        </w:tabs>
        <w:ind w:left="18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47"/>
        </w:tabs>
        <w:ind w:left="25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67"/>
        </w:tabs>
        <w:ind w:left="32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87"/>
        </w:tabs>
        <w:ind w:left="39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07"/>
        </w:tabs>
        <w:ind w:left="47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27"/>
        </w:tabs>
        <w:ind w:left="54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47"/>
        </w:tabs>
        <w:ind w:left="61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67"/>
        </w:tabs>
        <w:ind w:left="68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87"/>
        </w:tabs>
        <w:ind w:left="7587" w:hanging="180"/>
      </w:pPr>
      <w:rPr>
        <w:rFonts w:cs="Times New Roman"/>
      </w:rPr>
    </w:lvl>
  </w:abstractNum>
  <w:abstractNum w:abstractNumId="35">
    <w:nsid w:val="67D93202"/>
    <w:multiLevelType w:val="hybridMultilevel"/>
    <w:tmpl w:val="6F105600"/>
    <w:lvl w:ilvl="0" w:tplc="327AD132">
      <w:start w:val="1"/>
      <w:numFmt w:val="decimal"/>
      <w:lvlText w:val="%1."/>
      <w:lvlJc w:val="left"/>
      <w:pPr>
        <w:tabs>
          <w:tab w:val="num" w:pos="737"/>
        </w:tabs>
        <w:ind w:left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8070F9A"/>
    <w:multiLevelType w:val="hybridMultilevel"/>
    <w:tmpl w:val="0204BC58"/>
    <w:lvl w:ilvl="0" w:tplc="DDDAA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8432810"/>
    <w:multiLevelType w:val="hybridMultilevel"/>
    <w:tmpl w:val="3B4C53BC"/>
    <w:lvl w:ilvl="0" w:tplc="91B677F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69110B97"/>
    <w:multiLevelType w:val="hybridMultilevel"/>
    <w:tmpl w:val="915E58FC"/>
    <w:lvl w:ilvl="0" w:tplc="04190011">
      <w:start w:val="1"/>
      <w:numFmt w:val="decimal"/>
      <w:lvlText w:val="%1)"/>
      <w:lvlJc w:val="left"/>
      <w:pPr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9">
    <w:nsid w:val="6DD95AF7"/>
    <w:multiLevelType w:val="hybridMultilevel"/>
    <w:tmpl w:val="6BA63174"/>
    <w:lvl w:ilvl="0" w:tplc="024C9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07C20DF"/>
    <w:multiLevelType w:val="multilevel"/>
    <w:tmpl w:val="AA8435D8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1">
    <w:nsid w:val="75CC5B8F"/>
    <w:multiLevelType w:val="multilevel"/>
    <w:tmpl w:val="2A94DCC6"/>
    <w:lvl w:ilvl="0">
      <w:start w:val="1"/>
      <w:numFmt w:val="decimal"/>
      <w:lvlText w:val="%1."/>
      <w:lvlJc w:val="left"/>
      <w:pPr>
        <w:tabs>
          <w:tab w:val="num" w:pos="1134"/>
        </w:tabs>
        <w:ind w:firstLine="73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firstLine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42">
    <w:nsid w:val="7AF00D04"/>
    <w:multiLevelType w:val="hybridMultilevel"/>
    <w:tmpl w:val="F67C85BA"/>
    <w:lvl w:ilvl="0" w:tplc="53929E1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B3323D7"/>
    <w:multiLevelType w:val="hybridMultilevel"/>
    <w:tmpl w:val="F078F380"/>
    <w:lvl w:ilvl="0" w:tplc="A3406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BF23E57"/>
    <w:multiLevelType w:val="multilevel"/>
    <w:tmpl w:val="671E4F26"/>
    <w:styleLink w:val="a0"/>
    <w:lvl w:ilvl="0">
      <w:start w:val="1"/>
      <w:numFmt w:val="bullet"/>
      <w:lvlText w:val=""/>
      <w:lvlJc w:val="left"/>
      <w:pPr>
        <w:tabs>
          <w:tab w:val="num" w:pos="1304"/>
        </w:tabs>
        <w:ind w:firstLine="737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>
    <w:nsid w:val="7DEF1FA7"/>
    <w:multiLevelType w:val="hybridMultilevel"/>
    <w:tmpl w:val="1D687150"/>
    <w:lvl w:ilvl="0" w:tplc="91B677F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5"/>
  </w:num>
  <w:num w:numId="3">
    <w:abstractNumId w:val="6"/>
  </w:num>
  <w:num w:numId="4">
    <w:abstractNumId w:val="32"/>
  </w:num>
  <w:num w:numId="5">
    <w:abstractNumId w:val="11"/>
  </w:num>
  <w:num w:numId="6">
    <w:abstractNumId w:val="16"/>
  </w:num>
  <w:num w:numId="7">
    <w:abstractNumId w:val="44"/>
  </w:num>
  <w:num w:numId="8">
    <w:abstractNumId w:val="1"/>
  </w:num>
  <w:num w:numId="9">
    <w:abstractNumId w:val="7"/>
  </w:num>
  <w:num w:numId="10">
    <w:abstractNumId w:val="5"/>
  </w:num>
  <w:num w:numId="11">
    <w:abstractNumId w:val="9"/>
  </w:num>
  <w:num w:numId="12">
    <w:abstractNumId w:val="40"/>
  </w:num>
  <w:num w:numId="13">
    <w:abstractNumId w:val="23"/>
  </w:num>
  <w:num w:numId="14">
    <w:abstractNumId w:val="29"/>
  </w:num>
  <w:num w:numId="15">
    <w:abstractNumId w:val="27"/>
  </w:num>
  <w:num w:numId="16">
    <w:abstractNumId w:val="37"/>
  </w:num>
  <w:num w:numId="17">
    <w:abstractNumId w:val="8"/>
  </w:num>
  <w:num w:numId="18">
    <w:abstractNumId w:val="28"/>
  </w:num>
  <w:num w:numId="19">
    <w:abstractNumId w:val="34"/>
  </w:num>
  <w:num w:numId="20">
    <w:abstractNumId w:val="35"/>
  </w:num>
  <w:num w:numId="21">
    <w:abstractNumId w:val="15"/>
  </w:num>
  <w:num w:numId="22">
    <w:abstractNumId w:val="30"/>
  </w:num>
  <w:num w:numId="23">
    <w:abstractNumId w:val="2"/>
  </w:num>
  <w:num w:numId="24">
    <w:abstractNumId w:val="26"/>
  </w:num>
  <w:num w:numId="25">
    <w:abstractNumId w:val="20"/>
  </w:num>
  <w:num w:numId="26">
    <w:abstractNumId w:val="10"/>
  </w:num>
  <w:num w:numId="27">
    <w:abstractNumId w:val="13"/>
  </w:num>
  <w:num w:numId="28">
    <w:abstractNumId w:val="41"/>
  </w:num>
  <w:num w:numId="29">
    <w:abstractNumId w:val="19"/>
  </w:num>
  <w:num w:numId="30">
    <w:abstractNumId w:val="43"/>
  </w:num>
  <w:num w:numId="31">
    <w:abstractNumId w:val="42"/>
  </w:num>
  <w:num w:numId="32">
    <w:abstractNumId w:val="14"/>
  </w:num>
  <w:num w:numId="33">
    <w:abstractNumId w:val="36"/>
  </w:num>
  <w:num w:numId="34">
    <w:abstractNumId w:val="33"/>
  </w:num>
  <w:num w:numId="35">
    <w:abstractNumId w:val="39"/>
  </w:num>
  <w:num w:numId="36">
    <w:abstractNumId w:val="4"/>
  </w:num>
  <w:num w:numId="37">
    <w:abstractNumId w:val="17"/>
  </w:num>
  <w:num w:numId="38">
    <w:abstractNumId w:val="24"/>
  </w:num>
  <w:num w:numId="39">
    <w:abstractNumId w:val="18"/>
  </w:num>
  <w:num w:numId="40">
    <w:abstractNumId w:val="12"/>
  </w:num>
  <w:num w:numId="41">
    <w:abstractNumId w:val="3"/>
  </w:num>
  <w:num w:numId="42">
    <w:abstractNumId w:val="25"/>
  </w:num>
  <w:num w:numId="43">
    <w:abstractNumId w:val="0"/>
  </w:num>
  <w:num w:numId="44">
    <w:abstractNumId w:val="38"/>
  </w:num>
  <w:num w:numId="45">
    <w:abstractNumId w:val="31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D5"/>
    <w:rsid w:val="00005052"/>
    <w:rsid w:val="00007A32"/>
    <w:rsid w:val="00007B14"/>
    <w:rsid w:val="00013678"/>
    <w:rsid w:val="000171F0"/>
    <w:rsid w:val="00023341"/>
    <w:rsid w:val="000433C0"/>
    <w:rsid w:val="00050242"/>
    <w:rsid w:val="000609A1"/>
    <w:rsid w:val="00062506"/>
    <w:rsid w:val="00093079"/>
    <w:rsid w:val="00097FCF"/>
    <w:rsid w:val="000C4CA0"/>
    <w:rsid w:val="000E1ED7"/>
    <w:rsid w:val="000E65EA"/>
    <w:rsid w:val="000F6481"/>
    <w:rsid w:val="00104D6D"/>
    <w:rsid w:val="00111249"/>
    <w:rsid w:val="00112722"/>
    <w:rsid w:val="001137E2"/>
    <w:rsid w:val="001163F6"/>
    <w:rsid w:val="00122750"/>
    <w:rsid w:val="00125201"/>
    <w:rsid w:val="001317D0"/>
    <w:rsid w:val="001478BD"/>
    <w:rsid w:val="001527FE"/>
    <w:rsid w:val="00155C0B"/>
    <w:rsid w:val="001643E5"/>
    <w:rsid w:val="001732F4"/>
    <w:rsid w:val="0017509F"/>
    <w:rsid w:val="001805C5"/>
    <w:rsid w:val="00182FA2"/>
    <w:rsid w:val="001A5D19"/>
    <w:rsid w:val="001B480B"/>
    <w:rsid w:val="001C5B37"/>
    <w:rsid w:val="001E4888"/>
    <w:rsid w:val="001E7FD1"/>
    <w:rsid w:val="001F1CF3"/>
    <w:rsid w:val="00205FDA"/>
    <w:rsid w:val="002160A7"/>
    <w:rsid w:val="002333FD"/>
    <w:rsid w:val="00236215"/>
    <w:rsid w:val="002446E5"/>
    <w:rsid w:val="00245C38"/>
    <w:rsid w:val="00264AEA"/>
    <w:rsid w:val="0026622C"/>
    <w:rsid w:val="00267B91"/>
    <w:rsid w:val="0027681F"/>
    <w:rsid w:val="002877F3"/>
    <w:rsid w:val="00292B6E"/>
    <w:rsid w:val="00293227"/>
    <w:rsid w:val="0029487B"/>
    <w:rsid w:val="002B0E32"/>
    <w:rsid w:val="002B1701"/>
    <w:rsid w:val="002C2622"/>
    <w:rsid w:val="002C5A80"/>
    <w:rsid w:val="002C7E41"/>
    <w:rsid w:val="002D4A51"/>
    <w:rsid w:val="002E1F1C"/>
    <w:rsid w:val="002F2FCB"/>
    <w:rsid w:val="003148FA"/>
    <w:rsid w:val="00320CDE"/>
    <w:rsid w:val="00321E01"/>
    <w:rsid w:val="0034271F"/>
    <w:rsid w:val="003537B6"/>
    <w:rsid w:val="00355917"/>
    <w:rsid w:val="00364BA1"/>
    <w:rsid w:val="00380A3D"/>
    <w:rsid w:val="003A024D"/>
    <w:rsid w:val="003B2505"/>
    <w:rsid w:val="003B376D"/>
    <w:rsid w:val="003B5A6D"/>
    <w:rsid w:val="003D57E7"/>
    <w:rsid w:val="003D66EA"/>
    <w:rsid w:val="003E792B"/>
    <w:rsid w:val="003F4642"/>
    <w:rsid w:val="004044FF"/>
    <w:rsid w:val="00404908"/>
    <w:rsid w:val="004067B1"/>
    <w:rsid w:val="00423BE3"/>
    <w:rsid w:val="00434631"/>
    <w:rsid w:val="00441850"/>
    <w:rsid w:val="00443678"/>
    <w:rsid w:val="0044445B"/>
    <w:rsid w:val="00457B7C"/>
    <w:rsid w:val="004727C8"/>
    <w:rsid w:val="00483B81"/>
    <w:rsid w:val="0048405F"/>
    <w:rsid w:val="00487CBC"/>
    <w:rsid w:val="004919E0"/>
    <w:rsid w:val="00492361"/>
    <w:rsid w:val="0049535A"/>
    <w:rsid w:val="004A66DA"/>
    <w:rsid w:val="004C5A30"/>
    <w:rsid w:val="004D6C49"/>
    <w:rsid w:val="00500F72"/>
    <w:rsid w:val="005040CA"/>
    <w:rsid w:val="00512BB1"/>
    <w:rsid w:val="00526821"/>
    <w:rsid w:val="005343D8"/>
    <w:rsid w:val="00535058"/>
    <w:rsid w:val="0054163D"/>
    <w:rsid w:val="00552FDE"/>
    <w:rsid w:val="00557B8D"/>
    <w:rsid w:val="005628EA"/>
    <w:rsid w:val="00584D99"/>
    <w:rsid w:val="00594AFB"/>
    <w:rsid w:val="005A03E3"/>
    <w:rsid w:val="005A667A"/>
    <w:rsid w:val="005A6683"/>
    <w:rsid w:val="005C6BCA"/>
    <w:rsid w:val="005D2889"/>
    <w:rsid w:val="005E0EBA"/>
    <w:rsid w:val="0060388E"/>
    <w:rsid w:val="00612BB5"/>
    <w:rsid w:val="006221C2"/>
    <w:rsid w:val="00623D36"/>
    <w:rsid w:val="00625C62"/>
    <w:rsid w:val="00633C82"/>
    <w:rsid w:val="00641C7F"/>
    <w:rsid w:val="0064758E"/>
    <w:rsid w:val="006511FE"/>
    <w:rsid w:val="00666AE9"/>
    <w:rsid w:val="00673B22"/>
    <w:rsid w:val="00674DE1"/>
    <w:rsid w:val="00677F62"/>
    <w:rsid w:val="00680F0D"/>
    <w:rsid w:val="006A4C74"/>
    <w:rsid w:val="006C050B"/>
    <w:rsid w:val="006C0B5D"/>
    <w:rsid w:val="006F5175"/>
    <w:rsid w:val="006F7916"/>
    <w:rsid w:val="007067AF"/>
    <w:rsid w:val="0070794B"/>
    <w:rsid w:val="007221FA"/>
    <w:rsid w:val="00730AF7"/>
    <w:rsid w:val="007813B8"/>
    <w:rsid w:val="007A3801"/>
    <w:rsid w:val="007A746E"/>
    <w:rsid w:val="007B1440"/>
    <w:rsid w:val="007B308D"/>
    <w:rsid w:val="007C54B7"/>
    <w:rsid w:val="007C65DD"/>
    <w:rsid w:val="007E1271"/>
    <w:rsid w:val="007E784E"/>
    <w:rsid w:val="007F1DBE"/>
    <w:rsid w:val="00833EE2"/>
    <w:rsid w:val="008455F1"/>
    <w:rsid w:val="00862994"/>
    <w:rsid w:val="00867D0F"/>
    <w:rsid w:val="00873E0D"/>
    <w:rsid w:val="00887A6D"/>
    <w:rsid w:val="008970E4"/>
    <w:rsid w:val="0089730B"/>
    <w:rsid w:val="008C4348"/>
    <w:rsid w:val="008E5635"/>
    <w:rsid w:val="008F48DD"/>
    <w:rsid w:val="008F4B7C"/>
    <w:rsid w:val="008F57DC"/>
    <w:rsid w:val="00913703"/>
    <w:rsid w:val="009258DD"/>
    <w:rsid w:val="00944CE4"/>
    <w:rsid w:val="009451F7"/>
    <w:rsid w:val="009612A5"/>
    <w:rsid w:val="00967FB7"/>
    <w:rsid w:val="00992C08"/>
    <w:rsid w:val="00994588"/>
    <w:rsid w:val="00994613"/>
    <w:rsid w:val="009A0B6D"/>
    <w:rsid w:val="009B0A55"/>
    <w:rsid w:val="009B44D2"/>
    <w:rsid w:val="009B5EC5"/>
    <w:rsid w:val="009C07F6"/>
    <w:rsid w:val="009D652B"/>
    <w:rsid w:val="009E0C06"/>
    <w:rsid w:val="009E49B5"/>
    <w:rsid w:val="00A570E9"/>
    <w:rsid w:val="00A62407"/>
    <w:rsid w:val="00A75AFF"/>
    <w:rsid w:val="00A77524"/>
    <w:rsid w:val="00A92FEF"/>
    <w:rsid w:val="00AA35E7"/>
    <w:rsid w:val="00AA4136"/>
    <w:rsid w:val="00AB7437"/>
    <w:rsid w:val="00AB78E3"/>
    <w:rsid w:val="00AE38E7"/>
    <w:rsid w:val="00B037F0"/>
    <w:rsid w:val="00B073FA"/>
    <w:rsid w:val="00B14220"/>
    <w:rsid w:val="00B153ED"/>
    <w:rsid w:val="00B23D0A"/>
    <w:rsid w:val="00B25A31"/>
    <w:rsid w:val="00B539CE"/>
    <w:rsid w:val="00B56F61"/>
    <w:rsid w:val="00B61AEF"/>
    <w:rsid w:val="00B66D46"/>
    <w:rsid w:val="00B76708"/>
    <w:rsid w:val="00B82A1F"/>
    <w:rsid w:val="00BA22EE"/>
    <w:rsid w:val="00BA4266"/>
    <w:rsid w:val="00BB016F"/>
    <w:rsid w:val="00BB7613"/>
    <w:rsid w:val="00BC0A70"/>
    <w:rsid w:val="00BC0CC7"/>
    <w:rsid w:val="00BC61ED"/>
    <w:rsid w:val="00BD49CD"/>
    <w:rsid w:val="00BE1A46"/>
    <w:rsid w:val="00C01947"/>
    <w:rsid w:val="00C456C6"/>
    <w:rsid w:val="00C52DE2"/>
    <w:rsid w:val="00C76CFC"/>
    <w:rsid w:val="00C85188"/>
    <w:rsid w:val="00CA1A85"/>
    <w:rsid w:val="00CA67D6"/>
    <w:rsid w:val="00CC3631"/>
    <w:rsid w:val="00CC53F3"/>
    <w:rsid w:val="00CC6A72"/>
    <w:rsid w:val="00CD06D5"/>
    <w:rsid w:val="00CD266D"/>
    <w:rsid w:val="00CD2E02"/>
    <w:rsid w:val="00CD42FC"/>
    <w:rsid w:val="00CE6285"/>
    <w:rsid w:val="00CF4FD9"/>
    <w:rsid w:val="00D153C4"/>
    <w:rsid w:val="00D23F61"/>
    <w:rsid w:val="00D34672"/>
    <w:rsid w:val="00D3782A"/>
    <w:rsid w:val="00D41710"/>
    <w:rsid w:val="00D512AD"/>
    <w:rsid w:val="00D74EC2"/>
    <w:rsid w:val="00D76210"/>
    <w:rsid w:val="00D96C77"/>
    <w:rsid w:val="00DB25B7"/>
    <w:rsid w:val="00DB30A5"/>
    <w:rsid w:val="00DC3901"/>
    <w:rsid w:val="00DD4214"/>
    <w:rsid w:val="00DD66CE"/>
    <w:rsid w:val="00E17B14"/>
    <w:rsid w:val="00E3072E"/>
    <w:rsid w:val="00E61369"/>
    <w:rsid w:val="00E81AB6"/>
    <w:rsid w:val="00E877FD"/>
    <w:rsid w:val="00E94FC3"/>
    <w:rsid w:val="00EA1863"/>
    <w:rsid w:val="00EB63C7"/>
    <w:rsid w:val="00EC6331"/>
    <w:rsid w:val="00ED2E01"/>
    <w:rsid w:val="00ED2FCA"/>
    <w:rsid w:val="00EF3F8E"/>
    <w:rsid w:val="00F00677"/>
    <w:rsid w:val="00F2125D"/>
    <w:rsid w:val="00F235FB"/>
    <w:rsid w:val="00F24B95"/>
    <w:rsid w:val="00F2679B"/>
    <w:rsid w:val="00F307B1"/>
    <w:rsid w:val="00F36706"/>
    <w:rsid w:val="00F46473"/>
    <w:rsid w:val="00F57F84"/>
    <w:rsid w:val="00F84FC2"/>
    <w:rsid w:val="00FB4F61"/>
    <w:rsid w:val="00FB7288"/>
    <w:rsid w:val="00FC3AE6"/>
    <w:rsid w:val="00FD6FDD"/>
    <w:rsid w:val="00FF3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64BA1"/>
    <w:rPr>
      <w:rFonts w:ascii="Calibri" w:eastAsia="Calibri" w:hAnsi="Calibri" w:cs="Times New Roman"/>
    </w:rPr>
  </w:style>
  <w:style w:type="paragraph" w:styleId="1">
    <w:name w:val="heading 1"/>
    <w:basedOn w:val="a1"/>
    <w:next w:val="a1"/>
    <w:link w:val="10"/>
    <w:uiPriority w:val="9"/>
    <w:qFormat/>
    <w:rsid w:val="00BD49CD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1"/>
    <w:next w:val="a1"/>
    <w:link w:val="20"/>
    <w:uiPriority w:val="9"/>
    <w:unhideWhenUsed/>
    <w:qFormat/>
    <w:rsid w:val="00BD49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1"/>
    <w:next w:val="a1"/>
    <w:link w:val="30"/>
    <w:uiPriority w:val="99"/>
    <w:unhideWhenUsed/>
    <w:qFormat/>
    <w:rsid w:val="00BD49C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D3782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BD49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BD49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semiHidden/>
    <w:rsid w:val="00BD49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Title"/>
    <w:basedOn w:val="a1"/>
    <w:link w:val="a6"/>
    <w:qFormat/>
    <w:rsid w:val="00BD49CD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character" w:customStyle="1" w:styleId="a6">
    <w:name w:val="Название Знак"/>
    <w:basedOn w:val="a2"/>
    <w:link w:val="a5"/>
    <w:rsid w:val="00BD49CD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7">
    <w:name w:val="List Paragraph"/>
    <w:basedOn w:val="a1"/>
    <w:uiPriority w:val="34"/>
    <w:qFormat/>
    <w:rsid w:val="00BD49C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CD06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CD06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06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CD06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D06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06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06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D378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1"/>
    <w:link w:val="a9"/>
    <w:uiPriority w:val="99"/>
    <w:semiHidden/>
    <w:rsid w:val="00D3782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D3782A"/>
    <w:rPr>
      <w:rFonts w:ascii="Tahoma" w:eastAsia="Times New Roman" w:hAnsi="Tahoma" w:cs="Times New Roman"/>
      <w:sz w:val="16"/>
      <w:szCs w:val="16"/>
    </w:rPr>
  </w:style>
  <w:style w:type="table" w:styleId="aa">
    <w:name w:val="Table Grid"/>
    <w:basedOn w:val="a3"/>
    <w:uiPriority w:val="59"/>
    <w:rsid w:val="00D378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95">
    <w:name w:val="Стиль по ширине Первая строка:  095 см"/>
    <w:basedOn w:val="a1"/>
    <w:uiPriority w:val="99"/>
    <w:rsid w:val="00D3782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b">
    <w:name w:val="Document Map"/>
    <w:basedOn w:val="a1"/>
    <w:link w:val="ac"/>
    <w:uiPriority w:val="99"/>
    <w:semiHidden/>
    <w:rsid w:val="00D3782A"/>
    <w:pPr>
      <w:shd w:val="clear" w:color="auto" w:fill="000080"/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c">
    <w:name w:val="Схема документа Знак"/>
    <w:basedOn w:val="a2"/>
    <w:link w:val="ab"/>
    <w:uiPriority w:val="99"/>
    <w:semiHidden/>
    <w:rsid w:val="00D3782A"/>
    <w:rPr>
      <w:rFonts w:ascii="Tahoma" w:eastAsia="Times New Roman" w:hAnsi="Tahoma" w:cs="Times New Roman"/>
      <w:sz w:val="16"/>
      <w:szCs w:val="16"/>
      <w:shd w:val="clear" w:color="auto" w:fill="000080"/>
    </w:rPr>
  </w:style>
  <w:style w:type="paragraph" w:styleId="ad">
    <w:name w:val="header"/>
    <w:basedOn w:val="a1"/>
    <w:link w:val="ae"/>
    <w:uiPriority w:val="99"/>
    <w:rsid w:val="00D378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Верхний колонтитул Знак"/>
    <w:basedOn w:val="a2"/>
    <w:link w:val="ad"/>
    <w:uiPriority w:val="99"/>
    <w:rsid w:val="00D3782A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page number"/>
    <w:uiPriority w:val="99"/>
    <w:rsid w:val="00D3782A"/>
    <w:rPr>
      <w:rFonts w:cs="Times New Roman"/>
    </w:rPr>
  </w:style>
  <w:style w:type="paragraph" w:styleId="af0">
    <w:name w:val="footer"/>
    <w:basedOn w:val="a1"/>
    <w:link w:val="af1"/>
    <w:uiPriority w:val="99"/>
    <w:rsid w:val="00D378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1">
    <w:name w:val="Нижний колонтитул Знак"/>
    <w:basedOn w:val="a2"/>
    <w:link w:val="af0"/>
    <w:uiPriority w:val="99"/>
    <w:rsid w:val="00D3782A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1"/>
    <w:link w:val="22"/>
    <w:uiPriority w:val="99"/>
    <w:semiHidden/>
    <w:rsid w:val="00D3782A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22">
    <w:name w:val="Основной текст 2 Знак"/>
    <w:basedOn w:val="a2"/>
    <w:link w:val="21"/>
    <w:uiPriority w:val="99"/>
    <w:semiHidden/>
    <w:rsid w:val="00D3782A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Знак3"/>
    <w:uiPriority w:val="99"/>
    <w:semiHidden/>
    <w:rsid w:val="00D3782A"/>
    <w:rPr>
      <w:rFonts w:cs="Times New Roman"/>
      <w:sz w:val="24"/>
      <w:szCs w:val="24"/>
      <w:lang w:val="ru-RU" w:eastAsia="ru-RU"/>
    </w:rPr>
  </w:style>
  <w:style w:type="paragraph" w:styleId="af2">
    <w:name w:val="Plain Text"/>
    <w:basedOn w:val="a1"/>
    <w:link w:val="af3"/>
    <w:rsid w:val="00D3782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2"/>
    <w:link w:val="af2"/>
    <w:rsid w:val="00D3782A"/>
    <w:rPr>
      <w:rFonts w:ascii="Courier New" w:eastAsia="Times New Roman" w:hAnsi="Courier New" w:cs="Times New Roman"/>
      <w:sz w:val="20"/>
      <w:szCs w:val="20"/>
    </w:rPr>
  </w:style>
  <w:style w:type="numbering" w:customStyle="1" w:styleId="a">
    <w:name w:val="Стиль маркированный"/>
    <w:rsid w:val="00D3782A"/>
    <w:pPr>
      <w:numPr>
        <w:numId w:val="6"/>
      </w:numPr>
    </w:pPr>
  </w:style>
  <w:style w:type="numbering" w:customStyle="1" w:styleId="a0">
    <w:name w:val="Стиль многоуровневый"/>
    <w:rsid w:val="00D3782A"/>
    <w:pPr>
      <w:numPr>
        <w:numId w:val="7"/>
      </w:numPr>
    </w:pPr>
  </w:style>
  <w:style w:type="paragraph" w:customStyle="1" w:styleId="af4">
    <w:name w:val="Обычный.Название подразделения"/>
    <w:rsid w:val="00D3782A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f5">
    <w:name w:val="Subtitle"/>
    <w:basedOn w:val="a1"/>
    <w:link w:val="af6"/>
    <w:qFormat/>
    <w:rsid w:val="00D3782A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  <w:lang w:eastAsia="ru-RU"/>
    </w:rPr>
  </w:style>
  <w:style w:type="character" w:customStyle="1" w:styleId="af6">
    <w:name w:val="Подзаголовок Знак"/>
    <w:basedOn w:val="a2"/>
    <w:link w:val="af5"/>
    <w:rsid w:val="00D3782A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f7">
    <w:name w:val="footnote text"/>
    <w:basedOn w:val="a1"/>
    <w:link w:val="af8"/>
    <w:uiPriority w:val="99"/>
    <w:semiHidden/>
    <w:unhideWhenUsed/>
    <w:rsid w:val="00D378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2"/>
    <w:link w:val="af7"/>
    <w:uiPriority w:val="99"/>
    <w:semiHidden/>
    <w:rsid w:val="00D378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2"/>
    <w:uiPriority w:val="99"/>
    <w:semiHidden/>
    <w:unhideWhenUsed/>
    <w:rsid w:val="00D3782A"/>
    <w:rPr>
      <w:vertAlign w:val="superscript"/>
    </w:rPr>
  </w:style>
  <w:style w:type="character" w:styleId="afa">
    <w:name w:val="Hyperlink"/>
    <w:basedOn w:val="a2"/>
    <w:uiPriority w:val="99"/>
    <w:unhideWhenUsed/>
    <w:rsid w:val="00D3782A"/>
    <w:rPr>
      <w:color w:val="0000FF"/>
      <w:u w:val="single"/>
    </w:rPr>
  </w:style>
  <w:style w:type="character" w:styleId="afb">
    <w:name w:val="FollowedHyperlink"/>
    <w:basedOn w:val="a2"/>
    <w:uiPriority w:val="99"/>
    <w:semiHidden/>
    <w:unhideWhenUsed/>
    <w:rsid w:val="00D3782A"/>
    <w:rPr>
      <w:color w:val="800080"/>
      <w:u w:val="single"/>
    </w:rPr>
  </w:style>
  <w:style w:type="paragraph" w:customStyle="1" w:styleId="xl67">
    <w:name w:val="xl67"/>
    <w:basedOn w:val="a1"/>
    <w:rsid w:val="00D3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1"/>
    <w:rsid w:val="00D378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1"/>
    <w:rsid w:val="00D378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1"/>
    <w:rsid w:val="00D3782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1"/>
    <w:rsid w:val="00D3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1"/>
    <w:rsid w:val="00D3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1"/>
    <w:rsid w:val="00D3782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1"/>
    <w:rsid w:val="00D3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1"/>
    <w:rsid w:val="00D3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1"/>
    <w:rsid w:val="00D3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1"/>
    <w:rsid w:val="00D3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1"/>
    <w:rsid w:val="00D3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1"/>
    <w:rsid w:val="00D378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1"/>
    <w:rsid w:val="00D3782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1"/>
    <w:rsid w:val="00D378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1"/>
    <w:rsid w:val="00D3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1"/>
    <w:rsid w:val="00D3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1"/>
    <w:rsid w:val="00D3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1"/>
    <w:rsid w:val="00D3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1"/>
    <w:rsid w:val="00D3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1"/>
    <w:rsid w:val="00D3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1"/>
    <w:rsid w:val="00D3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1"/>
    <w:rsid w:val="00D378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1"/>
    <w:rsid w:val="00D3782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1"/>
    <w:rsid w:val="00D3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1"/>
    <w:rsid w:val="00D378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1"/>
    <w:rsid w:val="00D378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1"/>
    <w:rsid w:val="00D378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1"/>
    <w:rsid w:val="00D378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1"/>
    <w:rsid w:val="00D378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1"/>
    <w:rsid w:val="00D3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1"/>
    <w:rsid w:val="00D378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1"/>
    <w:rsid w:val="00D378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1"/>
    <w:rsid w:val="00D378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1"/>
    <w:rsid w:val="00D378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1"/>
    <w:rsid w:val="00D378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1"/>
    <w:rsid w:val="00D378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1"/>
    <w:rsid w:val="00D378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1"/>
    <w:rsid w:val="00D378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1"/>
    <w:rsid w:val="00D378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1"/>
    <w:rsid w:val="00D378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1"/>
    <w:rsid w:val="00D378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1"/>
    <w:rsid w:val="00D378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1"/>
    <w:rsid w:val="00D3782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1"/>
    <w:rsid w:val="00D3782A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1"/>
    <w:rsid w:val="00D378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1"/>
    <w:rsid w:val="00D378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1"/>
    <w:rsid w:val="00D378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1"/>
    <w:rsid w:val="00D378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1"/>
    <w:rsid w:val="00D378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1"/>
    <w:rsid w:val="00D378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1"/>
    <w:rsid w:val="00D3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1"/>
    <w:rsid w:val="00D3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1"/>
    <w:rsid w:val="00D378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1"/>
    <w:rsid w:val="00D378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1"/>
    <w:rsid w:val="00D378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c">
    <w:name w:val="Normal (Web)"/>
    <w:basedOn w:val="a1"/>
    <w:uiPriority w:val="99"/>
    <w:semiHidden/>
    <w:unhideWhenUsed/>
    <w:rsid w:val="00D378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d">
    <w:name w:val="No Spacing"/>
    <w:link w:val="afe"/>
    <w:uiPriority w:val="1"/>
    <w:qFormat/>
    <w:rsid w:val="00D378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e">
    <w:name w:val="Без интервала Знак"/>
    <w:basedOn w:val="a2"/>
    <w:link w:val="afd"/>
    <w:uiPriority w:val="1"/>
    <w:rsid w:val="00D3782A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1"/>
    <w:link w:val="HTML0"/>
    <w:rsid w:val="0065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6511FE"/>
    <w:rPr>
      <w:rFonts w:ascii="Courier New" w:eastAsia="Times New Roman" w:hAnsi="Courier New" w:cs="Times New Roman"/>
      <w:sz w:val="20"/>
      <w:szCs w:val="20"/>
    </w:rPr>
  </w:style>
  <w:style w:type="character" w:styleId="aff">
    <w:name w:val="Emphasis"/>
    <w:basedOn w:val="a2"/>
    <w:qFormat/>
    <w:rsid w:val="006511FE"/>
    <w:rPr>
      <w:i/>
      <w:iCs/>
    </w:rPr>
  </w:style>
  <w:style w:type="paragraph" w:styleId="aff0">
    <w:name w:val="Body Text"/>
    <w:basedOn w:val="a1"/>
    <w:link w:val="aff1"/>
    <w:uiPriority w:val="99"/>
    <w:semiHidden/>
    <w:unhideWhenUsed/>
    <w:rsid w:val="003B2505"/>
    <w:pPr>
      <w:spacing w:after="120"/>
    </w:pPr>
  </w:style>
  <w:style w:type="character" w:customStyle="1" w:styleId="aff1">
    <w:name w:val="Основной текст Знак"/>
    <w:basedOn w:val="a2"/>
    <w:link w:val="aff0"/>
    <w:uiPriority w:val="99"/>
    <w:semiHidden/>
    <w:rsid w:val="003B2505"/>
    <w:rPr>
      <w:rFonts w:ascii="Calibri" w:eastAsia="Calibri" w:hAnsi="Calibri" w:cs="Times New Roman"/>
    </w:rPr>
  </w:style>
  <w:style w:type="paragraph" w:customStyle="1" w:styleId="Style3">
    <w:name w:val="Style3"/>
    <w:basedOn w:val="a1"/>
    <w:link w:val="Style30"/>
    <w:rsid w:val="00B25A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nformat0">
    <w:name w:val="ConsPlusNonformat Знак"/>
    <w:basedOn w:val="a2"/>
    <w:link w:val="ConsPlusNonformat"/>
    <w:uiPriority w:val="99"/>
    <w:rsid w:val="00B25A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yle30">
    <w:name w:val="Style3 Знак"/>
    <w:basedOn w:val="a2"/>
    <w:link w:val="Style3"/>
    <w:rsid w:val="00B25A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125201"/>
    <w:rPr>
      <w:rFonts w:ascii="Times New Roman" w:hAnsi="Times New Roman"/>
      <w:u w:val="none"/>
    </w:rPr>
  </w:style>
  <w:style w:type="paragraph" w:customStyle="1" w:styleId="text3cl">
    <w:name w:val="text3cl"/>
    <w:basedOn w:val="a1"/>
    <w:rsid w:val="00FB4F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9C07F6"/>
  </w:style>
  <w:style w:type="character" w:customStyle="1" w:styleId="FontStyle12">
    <w:name w:val="Font Style12"/>
    <w:rsid w:val="009C07F6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64BA1"/>
    <w:rPr>
      <w:rFonts w:ascii="Calibri" w:eastAsia="Calibri" w:hAnsi="Calibri" w:cs="Times New Roman"/>
    </w:rPr>
  </w:style>
  <w:style w:type="paragraph" w:styleId="1">
    <w:name w:val="heading 1"/>
    <w:basedOn w:val="a1"/>
    <w:next w:val="a1"/>
    <w:link w:val="10"/>
    <w:uiPriority w:val="9"/>
    <w:qFormat/>
    <w:rsid w:val="00BD49CD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1"/>
    <w:next w:val="a1"/>
    <w:link w:val="20"/>
    <w:uiPriority w:val="9"/>
    <w:unhideWhenUsed/>
    <w:qFormat/>
    <w:rsid w:val="00BD49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1"/>
    <w:next w:val="a1"/>
    <w:link w:val="30"/>
    <w:uiPriority w:val="99"/>
    <w:unhideWhenUsed/>
    <w:qFormat/>
    <w:rsid w:val="00BD49C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D3782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BD49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BD49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semiHidden/>
    <w:rsid w:val="00BD49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Title"/>
    <w:basedOn w:val="a1"/>
    <w:link w:val="a6"/>
    <w:qFormat/>
    <w:rsid w:val="00BD49CD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character" w:customStyle="1" w:styleId="a6">
    <w:name w:val="Название Знак"/>
    <w:basedOn w:val="a2"/>
    <w:link w:val="a5"/>
    <w:rsid w:val="00BD49CD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7">
    <w:name w:val="List Paragraph"/>
    <w:basedOn w:val="a1"/>
    <w:uiPriority w:val="34"/>
    <w:qFormat/>
    <w:rsid w:val="00BD49C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CD06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CD06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06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CD06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D06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06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06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D378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1"/>
    <w:link w:val="a9"/>
    <w:uiPriority w:val="99"/>
    <w:semiHidden/>
    <w:rsid w:val="00D3782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D3782A"/>
    <w:rPr>
      <w:rFonts w:ascii="Tahoma" w:eastAsia="Times New Roman" w:hAnsi="Tahoma" w:cs="Times New Roman"/>
      <w:sz w:val="16"/>
      <w:szCs w:val="16"/>
    </w:rPr>
  </w:style>
  <w:style w:type="table" w:styleId="aa">
    <w:name w:val="Table Grid"/>
    <w:basedOn w:val="a3"/>
    <w:uiPriority w:val="59"/>
    <w:rsid w:val="00D378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95">
    <w:name w:val="Стиль по ширине Первая строка:  095 см"/>
    <w:basedOn w:val="a1"/>
    <w:uiPriority w:val="99"/>
    <w:rsid w:val="00D3782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b">
    <w:name w:val="Document Map"/>
    <w:basedOn w:val="a1"/>
    <w:link w:val="ac"/>
    <w:uiPriority w:val="99"/>
    <w:semiHidden/>
    <w:rsid w:val="00D3782A"/>
    <w:pPr>
      <w:shd w:val="clear" w:color="auto" w:fill="000080"/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c">
    <w:name w:val="Схема документа Знак"/>
    <w:basedOn w:val="a2"/>
    <w:link w:val="ab"/>
    <w:uiPriority w:val="99"/>
    <w:semiHidden/>
    <w:rsid w:val="00D3782A"/>
    <w:rPr>
      <w:rFonts w:ascii="Tahoma" w:eastAsia="Times New Roman" w:hAnsi="Tahoma" w:cs="Times New Roman"/>
      <w:sz w:val="16"/>
      <w:szCs w:val="16"/>
      <w:shd w:val="clear" w:color="auto" w:fill="000080"/>
    </w:rPr>
  </w:style>
  <w:style w:type="paragraph" w:styleId="ad">
    <w:name w:val="header"/>
    <w:basedOn w:val="a1"/>
    <w:link w:val="ae"/>
    <w:uiPriority w:val="99"/>
    <w:rsid w:val="00D378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Верхний колонтитул Знак"/>
    <w:basedOn w:val="a2"/>
    <w:link w:val="ad"/>
    <w:uiPriority w:val="99"/>
    <w:rsid w:val="00D3782A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page number"/>
    <w:uiPriority w:val="99"/>
    <w:rsid w:val="00D3782A"/>
    <w:rPr>
      <w:rFonts w:cs="Times New Roman"/>
    </w:rPr>
  </w:style>
  <w:style w:type="paragraph" w:styleId="af0">
    <w:name w:val="footer"/>
    <w:basedOn w:val="a1"/>
    <w:link w:val="af1"/>
    <w:uiPriority w:val="99"/>
    <w:rsid w:val="00D378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1">
    <w:name w:val="Нижний колонтитул Знак"/>
    <w:basedOn w:val="a2"/>
    <w:link w:val="af0"/>
    <w:uiPriority w:val="99"/>
    <w:rsid w:val="00D3782A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1"/>
    <w:link w:val="22"/>
    <w:uiPriority w:val="99"/>
    <w:semiHidden/>
    <w:rsid w:val="00D3782A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22">
    <w:name w:val="Основной текст 2 Знак"/>
    <w:basedOn w:val="a2"/>
    <w:link w:val="21"/>
    <w:uiPriority w:val="99"/>
    <w:semiHidden/>
    <w:rsid w:val="00D3782A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Знак3"/>
    <w:uiPriority w:val="99"/>
    <w:semiHidden/>
    <w:rsid w:val="00D3782A"/>
    <w:rPr>
      <w:rFonts w:cs="Times New Roman"/>
      <w:sz w:val="24"/>
      <w:szCs w:val="24"/>
      <w:lang w:val="ru-RU" w:eastAsia="ru-RU"/>
    </w:rPr>
  </w:style>
  <w:style w:type="paragraph" w:styleId="af2">
    <w:name w:val="Plain Text"/>
    <w:basedOn w:val="a1"/>
    <w:link w:val="af3"/>
    <w:rsid w:val="00D3782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2"/>
    <w:link w:val="af2"/>
    <w:rsid w:val="00D3782A"/>
    <w:rPr>
      <w:rFonts w:ascii="Courier New" w:eastAsia="Times New Roman" w:hAnsi="Courier New" w:cs="Times New Roman"/>
      <w:sz w:val="20"/>
      <w:szCs w:val="20"/>
    </w:rPr>
  </w:style>
  <w:style w:type="numbering" w:customStyle="1" w:styleId="a">
    <w:name w:val="Стиль маркированный"/>
    <w:rsid w:val="00D3782A"/>
    <w:pPr>
      <w:numPr>
        <w:numId w:val="6"/>
      </w:numPr>
    </w:pPr>
  </w:style>
  <w:style w:type="numbering" w:customStyle="1" w:styleId="a0">
    <w:name w:val="Стиль многоуровневый"/>
    <w:rsid w:val="00D3782A"/>
    <w:pPr>
      <w:numPr>
        <w:numId w:val="7"/>
      </w:numPr>
    </w:pPr>
  </w:style>
  <w:style w:type="paragraph" w:customStyle="1" w:styleId="af4">
    <w:name w:val="Обычный.Название подразделения"/>
    <w:rsid w:val="00D3782A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f5">
    <w:name w:val="Subtitle"/>
    <w:basedOn w:val="a1"/>
    <w:link w:val="af6"/>
    <w:qFormat/>
    <w:rsid w:val="00D3782A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  <w:lang w:eastAsia="ru-RU"/>
    </w:rPr>
  </w:style>
  <w:style w:type="character" w:customStyle="1" w:styleId="af6">
    <w:name w:val="Подзаголовок Знак"/>
    <w:basedOn w:val="a2"/>
    <w:link w:val="af5"/>
    <w:rsid w:val="00D3782A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f7">
    <w:name w:val="footnote text"/>
    <w:basedOn w:val="a1"/>
    <w:link w:val="af8"/>
    <w:uiPriority w:val="99"/>
    <w:semiHidden/>
    <w:unhideWhenUsed/>
    <w:rsid w:val="00D378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2"/>
    <w:link w:val="af7"/>
    <w:uiPriority w:val="99"/>
    <w:semiHidden/>
    <w:rsid w:val="00D378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2"/>
    <w:uiPriority w:val="99"/>
    <w:semiHidden/>
    <w:unhideWhenUsed/>
    <w:rsid w:val="00D3782A"/>
    <w:rPr>
      <w:vertAlign w:val="superscript"/>
    </w:rPr>
  </w:style>
  <w:style w:type="character" w:styleId="afa">
    <w:name w:val="Hyperlink"/>
    <w:basedOn w:val="a2"/>
    <w:uiPriority w:val="99"/>
    <w:unhideWhenUsed/>
    <w:rsid w:val="00D3782A"/>
    <w:rPr>
      <w:color w:val="0000FF"/>
      <w:u w:val="single"/>
    </w:rPr>
  </w:style>
  <w:style w:type="character" w:styleId="afb">
    <w:name w:val="FollowedHyperlink"/>
    <w:basedOn w:val="a2"/>
    <w:uiPriority w:val="99"/>
    <w:semiHidden/>
    <w:unhideWhenUsed/>
    <w:rsid w:val="00D3782A"/>
    <w:rPr>
      <w:color w:val="800080"/>
      <w:u w:val="single"/>
    </w:rPr>
  </w:style>
  <w:style w:type="paragraph" w:customStyle="1" w:styleId="xl67">
    <w:name w:val="xl67"/>
    <w:basedOn w:val="a1"/>
    <w:rsid w:val="00D3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1"/>
    <w:rsid w:val="00D378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1"/>
    <w:rsid w:val="00D378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1"/>
    <w:rsid w:val="00D3782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1"/>
    <w:rsid w:val="00D3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1"/>
    <w:rsid w:val="00D3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1"/>
    <w:rsid w:val="00D3782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1"/>
    <w:rsid w:val="00D3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1"/>
    <w:rsid w:val="00D3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1"/>
    <w:rsid w:val="00D3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1"/>
    <w:rsid w:val="00D3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1"/>
    <w:rsid w:val="00D3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1"/>
    <w:rsid w:val="00D378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1"/>
    <w:rsid w:val="00D3782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1"/>
    <w:rsid w:val="00D378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1"/>
    <w:rsid w:val="00D3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1"/>
    <w:rsid w:val="00D3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1"/>
    <w:rsid w:val="00D3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1"/>
    <w:rsid w:val="00D3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1"/>
    <w:rsid w:val="00D3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1"/>
    <w:rsid w:val="00D3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1"/>
    <w:rsid w:val="00D3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1"/>
    <w:rsid w:val="00D378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1"/>
    <w:rsid w:val="00D3782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1"/>
    <w:rsid w:val="00D3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1"/>
    <w:rsid w:val="00D378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1"/>
    <w:rsid w:val="00D378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1"/>
    <w:rsid w:val="00D378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1"/>
    <w:rsid w:val="00D378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1"/>
    <w:rsid w:val="00D378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1"/>
    <w:rsid w:val="00D3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1"/>
    <w:rsid w:val="00D378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1"/>
    <w:rsid w:val="00D378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1"/>
    <w:rsid w:val="00D378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1"/>
    <w:rsid w:val="00D378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1"/>
    <w:rsid w:val="00D378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1"/>
    <w:rsid w:val="00D378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1"/>
    <w:rsid w:val="00D378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1"/>
    <w:rsid w:val="00D378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1"/>
    <w:rsid w:val="00D378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1"/>
    <w:rsid w:val="00D378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1"/>
    <w:rsid w:val="00D378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1"/>
    <w:rsid w:val="00D378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1"/>
    <w:rsid w:val="00D3782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1"/>
    <w:rsid w:val="00D3782A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1"/>
    <w:rsid w:val="00D378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1"/>
    <w:rsid w:val="00D378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1"/>
    <w:rsid w:val="00D378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1"/>
    <w:rsid w:val="00D378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1"/>
    <w:rsid w:val="00D378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1"/>
    <w:rsid w:val="00D378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1"/>
    <w:rsid w:val="00D3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1"/>
    <w:rsid w:val="00D3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1"/>
    <w:rsid w:val="00D378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1"/>
    <w:rsid w:val="00D378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1"/>
    <w:rsid w:val="00D378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c">
    <w:name w:val="Normal (Web)"/>
    <w:basedOn w:val="a1"/>
    <w:uiPriority w:val="99"/>
    <w:semiHidden/>
    <w:unhideWhenUsed/>
    <w:rsid w:val="00D378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d">
    <w:name w:val="No Spacing"/>
    <w:link w:val="afe"/>
    <w:uiPriority w:val="1"/>
    <w:qFormat/>
    <w:rsid w:val="00D378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e">
    <w:name w:val="Без интервала Знак"/>
    <w:basedOn w:val="a2"/>
    <w:link w:val="afd"/>
    <w:uiPriority w:val="1"/>
    <w:rsid w:val="00D3782A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1"/>
    <w:link w:val="HTML0"/>
    <w:rsid w:val="0065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6511FE"/>
    <w:rPr>
      <w:rFonts w:ascii="Courier New" w:eastAsia="Times New Roman" w:hAnsi="Courier New" w:cs="Times New Roman"/>
      <w:sz w:val="20"/>
      <w:szCs w:val="20"/>
    </w:rPr>
  </w:style>
  <w:style w:type="character" w:styleId="aff">
    <w:name w:val="Emphasis"/>
    <w:basedOn w:val="a2"/>
    <w:qFormat/>
    <w:rsid w:val="006511FE"/>
    <w:rPr>
      <w:i/>
      <w:iCs/>
    </w:rPr>
  </w:style>
  <w:style w:type="paragraph" w:styleId="aff0">
    <w:name w:val="Body Text"/>
    <w:basedOn w:val="a1"/>
    <w:link w:val="aff1"/>
    <w:uiPriority w:val="99"/>
    <w:semiHidden/>
    <w:unhideWhenUsed/>
    <w:rsid w:val="003B2505"/>
    <w:pPr>
      <w:spacing w:after="120"/>
    </w:pPr>
  </w:style>
  <w:style w:type="character" w:customStyle="1" w:styleId="aff1">
    <w:name w:val="Основной текст Знак"/>
    <w:basedOn w:val="a2"/>
    <w:link w:val="aff0"/>
    <w:uiPriority w:val="99"/>
    <w:semiHidden/>
    <w:rsid w:val="003B2505"/>
    <w:rPr>
      <w:rFonts w:ascii="Calibri" w:eastAsia="Calibri" w:hAnsi="Calibri" w:cs="Times New Roman"/>
    </w:rPr>
  </w:style>
  <w:style w:type="paragraph" w:customStyle="1" w:styleId="Style3">
    <w:name w:val="Style3"/>
    <w:basedOn w:val="a1"/>
    <w:link w:val="Style30"/>
    <w:rsid w:val="00B25A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nformat0">
    <w:name w:val="ConsPlusNonformat Знак"/>
    <w:basedOn w:val="a2"/>
    <w:link w:val="ConsPlusNonformat"/>
    <w:uiPriority w:val="99"/>
    <w:rsid w:val="00B25A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yle30">
    <w:name w:val="Style3 Знак"/>
    <w:basedOn w:val="a2"/>
    <w:link w:val="Style3"/>
    <w:rsid w:val="00B25A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125201"/>
    <w:rPr>
      <w:rFonts w:ascii="Times New Roman" w:hAnsi="Times New Roman"/>
      <w:u w:val="none"/>
    </w:rPr>
  </w:style>
  <w:style w:type="paragraph" w:customStyle="1" w:styleId="text3cl">
    <w:name w:val="text3cl"/>
    <w:basedOn w:val="a1"/>
    <w:rsid w:val="00FB4F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9C07F6"/>
  </w:style>
  <w:style w:type="character" w:customStyle="1" w:styleId="FontStyle12">
    <w:name w:val="Font Style12"/>
    <w:rsid w:val="009C07F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BC794-BF0F-4743-BB61-27E090575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9</Pages>
  <Words>2328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2023-06-01T01:44:00Z</cp:lastPrinted>
  <dcterms:created xsi:type="dcterms:W3CDTF">2023-05-30T02:12:00Z</dcterms:created>
  <dcterms:modified xsi:type="dcterms:W3CDTF">2023-06-01T02:38:00Z</dcterms:modified>
</cp:coreProperties>
</file>